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0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53"/>
        <w:gridCol w:w="320"/>
        <w:gridCol w:w="1237"/>
        <w:gridCol w:w="1560"/>
        <w:gridCol w:w="1559"/>
        <w:gridCol w:w="1559"/>
        <w:gridCol w:w="1559"/>
        <w:gridCol w:w="1560"/>
        <w:gridCol w:w="1297"/>
      </w:tblGrid>
      <w:tr w:rsidR="009332E6" w:rsidRPr="00884BCA" w:rsidTr="00116434">
        <w:trPr>
          <w:trHeight w:val="78"/>
        </w:trPr>
        <w:tc>
          <w:tcPr>
            <w:tcW w:w="853" w:type="dxa"/>
            <w:shd w:val="clear" w:color="auto" w:fill="auto"/>
            <w:noWrap/>
            <w:vAlign w:val="center"/>
            <w:hideMark/>
          </w:tcPr>
          <w:p w:rsidR="009332E6" w:rsidRPr="00884BCA" w:rsidRDefault="009332E6" w:rsidP="006D1B6A">
            <w:pPr>
              <w:spacing w:after="0" w:line="240" w:lineRule="auto"/>
              <w:jc w:val="center"/>
              <w:rPr>
                <w:rFonts w:eastAsia="Times New Roman" w:cstheme="minorHAnsi"/>
                <w:b/>
                <w:bCs/>
                <w:color w:val="000000"/>
                <w:sz w:val="18"/>
                <w:szCs w:val="18"/>
                <w:lang w:eastAsia="tr-TR"/>
              </w:rPr>
            </w:pPr>
            <w:r w:rsidRPr="00884BCA">
              <w:rPr>
                <w:rFonts w:eastAsia="Times New Roman" w:cstheme="minorHAnsi"/>
                <w:b/>
                <w:bCs/>
                <w:color w:val="000000"/>
                <w:sz w:val="18"/>
                <w:szCs w:val="18"/>
                <w:lang w:eastAsia="tr-TR"/>
              </w:rPr>
              <w:t>Saat</w:t>
            </w:r>
          </w:p>
        </w:tc>
        <w:tc>
          <w:tcPr>
            <w:tcW w:w="1557" w:type="dxa"/>
            <w:gridSpan w:val="2"/>
            <w:shd w:val="clear" w:color="auto" w:fill="auto"/>
            <w:noWrap/>
            <w:vAlign w:val="center"/>
            <w:hideMark/>
          </w:tcPr>
          <w:p w:rsidR="009332E6" w:rsidRPr="00884BCA" w:rsidRDefault="009332E6" w:rsidP="006D1B6A">
            <w:pPr>
              <w:spacing w:after="0" w:line="240" w:lineRule="auto"/>
              <w:jc w:val="center"/>
              <w:rPr>
                <w:rFonts w:eastAsia="Times New Roman" w:cstheme="minorHAnsi"/>
                <w:b/>
                <w:bCs/>
                <w:color w:val="000000"/>
                <w:sz w:val="18"/>
                <w:szCs w:val="18"/>
                <w:lang w:eastAsia="tr-TR"/>
              </w:rPr>
            </w:pPr>
            <w:r w:rsidRPr="00884BCA">
              <w:rPr>
                <w:rFonts w:eastAsia="Times New Roman" w:cstheme="minorHAnsi"/>
                <w:b/>
                <w:bCs/>
                <w:color w:val="000000"/>
                <w:sz w:val="18"/>
                <w:szCs w:val="18"/>
                <w:lang w:eastAsia="tr-TR"/>
              </w:rPr>
              <w:t>Pazartesi</w:t>
            </w:r>
          </w:p>
        </w:tc>
        <w:tc>
          <w:tcPr>
            <w:tcW w:w="1560" w:type="dxa"/>
            <w:shd w:val="clear" w:color="auto" w:fill="auto"/>
            <w:noWrap/>
            <w:vAlign w:val="center"/>
            <w:hideMark/>
          </w:tcPr>
          <w:p w:rsidR="009332E6" w:rsidRPr="00884BCA" w:rsidRDefault="009332E6" w:rsidP="006D1B6A">
            <w:pPr>
              <w:spacing w:after="0" w:line="240" w:lineRule="auto"/>
              <w:jc w:val="center"/>
              <w:rPr>
                <w:rFonts w:eastAsia="Times New Roman" w:cstheme="minorHAnsi"/>
                <w:b/>
                <w:bCs/>
                <w:color w:val="000000"/>
                <w:sz w:val="18"/>
                <w:szCs w:val="18"/>
                <w:lang w:eastAsia="tr-TR"/>
              </w:rPr>
            </w:pPr>
            <w:r w:rsidRPr="00884BCA">
              <w:rPr>
                <w:rFonts w:eastAsia="Times New Roman" w:cstheme="minorHAnsi"/>
                <w:b/>
                <w:bCs/>
                <w:color w:val="000000"/>
                <w:sz w:val="18"/>
                <w:szCs w:val="18"/>
                <w:lang w:eastAsia="tr-TR"/>
              </w:rPr>
              <w:t>Salı</w:t>
            </w:r>
          </w:p>
        </w:tc>
        <w:tc>
          <w:tcPr>
            <w:tcW w:w="1559" w:type="dxa"/>
            <w:shd w:val="clear" w:color="auto" w:fill="auto"/>
            <w:noWrap/>
            <w:vAlign w:val="center"/>
            <w:hideMark/>
          </w:tcPr>
          <w:p w:rsidR="009332E6" w:rsidRPr="00884BCA" w:rsidRDefault="009332E6" w:rsidP="006D1B6A">
            <w:pPr>
              <w:spacing w:after="0" w:line="240" w:lineRule="auto"/>
              <w:jc w:val="center"/>
              <w:rPr>
                <w:rFonts w:eastAsia="Times New Roman" w:cstheme="minorHAnsi"/>
                <w:b/>
                <w:bCs/>
                <w:color w:val="000000"/>
                <w:sz w:val="18"/>
                <w:szCs w:val="18"/>
                <w:lang w:eastAsia="tr-TR"/>
              </w:rPr>
            </w:pPr>
            <w:r w:rsidRPr="00884BCA">
              <w:rPr>
                <w:rFonts w:eastAsia="Times New Roman" w:cstheme="minorHAnsi"/>
                <w:b/>
                <w:bCs/>
                <w:color w:val="000000"/>
                <w:sz w:val="18"/>
                <w:szCs w:val="18"/>
                <w:lang w:eastAsia="tr-TR"/>
              </w:rPr>
              <w:t>Çarşamba</w:t>
            </w:r>
          </w:p>
        </w:tc>
        <w:tc>
          <w:tcPr>
            <w:tcW w:w="1559" w:type="dxa"/>
            <w:shd w:val="clear" w:color="auto" w:fill="auto"/>
            <w:noWrap/>
            <w:vAlign w:val="center"/>
            <w:hideMark/>
          </w:tcPr>
          <w:p w:rsidR="009332E6" w:rsidRPr="00884BCA" w:rsidRDefault="009332E6" w:rsidP="006D1B6A">
            <w:pPr>
              <w:spacing w:after="0" w:line="240" w:lineRule="auto"/>
              <w:jc w:val="center"/>
              <w:rPr>
                <w:rFonts w:eastAsia="Times New Roman" w:cstheme="minorHAnsi"/>
                <w:b/>
                <w:bCs/>
                <w:color w:val="000000"/>
                <w:sz w:val="18"/>
                <w:szCs w:val="18"/>
                <w:lang w:eastAsia="tr-TR"/>
              </w:rPr>
            </w:pPr>
            <w:r w:rsidRPr="00884BCA">
              <w:rPr>
                <w:rFonts w:eastAsia="Times New Roman" w:cstheme="minorHAnsi"/>
                <w:b/>
                <w:bCs/>
                <w:color w:val="000000"/>
                <w:sz w:val="18"/>
                <w:szCs w:val="18"/>
                <w:lang w:eastAsia="tr-TR"/>
              </w:rPr>
              <w:t>Perşembe</w:t>
            </w:r>
          </w:p>
        </w:tc>
        <w:tc>
          <w:tcPr>
            <w:tcW w:w="1559" w:type="dxa"/>
            <w:shd w:val="clear" w:color="auto" w:fill="auto"/>
            <w:noWrap/>
            <w:vAlign w:val="center"/>
            <w:hideMark/>
          </w:tcPr>
          <w:p w:rsidR="009332E6" w:rsidRPr="00884BCA" w:rsidRDefault="009332E6" w:rsidP="006D1B6A">
            <w:pPr>
              <w:spacing w:after="0" w:line="240" w:lineRule="auto"/>
              <w:jc w:val="center"/>
              <w:rPr>
                <w:rFonts w:eastAsia="Times New Roman" w:cstheme="minorHAnsi"/>
                <w:b/>
                <w:bCs/>
                <w:color w:val="000000"/>
                <w:sz w:val="18"/>
                <w:szCs w:val="18"/>
                <w:lang w:eastAsia="tr-TR"/>
              </w:rPr>
            </w:pPr>
            <w:r w:rsidRPr="00884BCA">
              <w:rPr>
                <w:rFonts w:eastAsia="Times New Roman" w:cstheme="minorHAnsi"/>
                <w:b/>
                <w:bCs/>
                <w:color w:val="000000"/>
                <w:sz w:val="18"/>
                <w:szCs w:val="18"/>
                <w:lang w:eastAsia="tr-TR"/>
              </w:rPr>
              <w:t>Cuma</w:t>
            </w:r>
          </w:p>
        </w:tc>
        <w:tc>
          <w:tcPr>
            <w:tcW w:w="1560" w:type="dxa"/>
            <w:shd w:val="clear" w:color="auto" w:fill="auto"/>
            <w:vAlign w:val="center"/>
          </w:tcPr>
          <w:p w:rsidR="009332E6" w:rsidRPr="00884BCA" w:rsidRDefault="009332E6" w:rsidP="009332E6">
            <w:pPr>
              <w:spacing w:after="0" w:line="240" w:lineRule="auto"/>
              <w:jc w:val="center"/>
              <w:rPr>
                <w:rFonts w:eastAsia="Times New Roman" w:cstheme="minorHAnsi"/>
                <w:b/>
                <w:bCs/>
                <w:color w:val="000000"/>
                <w:sz w:val="18"/>
                <w:szCs w:val="18"/>
                <w:lang w:eastAsia="tr-TR"/>
              </w:rPr>
            </w:pPr>
            <w:r w:rsidRPr="00884BCA">
              <w:rPr>
                <w:rFonts w:eastAsia="Times New Roman" w:cstheme="minorHAnsi"/>
                <w:b/>
                <w:bCs/>
                <w:color w:val="000000"/>
                <w:sz w:val="18"/>
                <w:szCs w:val="18"/>
                <w:lang w:eastAsia="tr-TR"/>
              </w:rPr>
              <w:t>Cumartesi</w:t>
            </w:r>
          </w:p>
        </w:tc>
        <w:tc>
          <w:tcPr>
            <w:tcW w:w="1297" w:type="dxa"/>
            <w:shd w:val="clear" w:color="auto" w:fill="auto"/>
            <w:noWrap/>
            <w:vAlign w:val="center"/>
            <w:hideMark/>
          </w:tcPr>
          <w:p w:rsidR="009332E6" w:rsidRPr="00884BCA" w:rsidRDefault="009332E6" w:rsidP="006D1B6A">
            <w:pPr>
              <w:spacing w:after="0" w:line="240" w:lineRule="auto"/>
              <w:jc w:val="center"/>
              <w:rPr>
                <w:rFonts w:eastAsia="Times New Roman" w:cstheme="minorHAnsi"/>
                <w:b/>
                <w:bCs/>
                <w:color w:val="000000"/>
                <w:sz w:val="18"/>
                <w:szCs w:val="18"/>
                <w:lang w:eastAsia="tr-TR"/>
              </w:rPr>
            </w:pPr>
            <w:r w:rsidRPr="00884BCA">
              <w:rPr>
                <w:rFonts w:eastAsia="Times New Roman" w:cstheme="minorHAnsi"/>
                <w:b/>
                <w:bCs/>
                <w:color w:val="000000"/>
                <w:sz w:val="18"/>
                <w:szCs w:val="18"/>
                <w:lang w:eastAsia="tr-TR"/>
              </w:rPr>
              <w:t>Pazar</w:t>
            </w:r>
          </w:p>
        </w:tc>
      </w:tr>
      <w:tr w:rsidR="00111A47" w:rsidRPr="00884BCA" w:rsidTr="00162DA1">
        <w:trPr>
          <w:trHeight w:val="150"/>
        </w:trPr>
        <w:tc>
          <w:tcPr>
            <w:tcW w:w="853" w:type="dxa"/>
            <w:vMerge w:val="restart"/>
            <w:shd w:val="clear" w:color="auto" w:fill="auto"/>
            <w:vAlign w:val="center"/>
            <w:hideMark/>
          </w:tcPr>
          <w:p w:rsidR="00111A47" w:rsidRPr="00884BCA" w:rsidRDefault="00111A47" w:rsidP="006D1B6A">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08:00-15:3</w:t>
            </w:r>
            <w:r w:rsidRPr="00884BCA">
              <w:rPr>
                <w:rFonts w:eastAsia="Times New Roman" w:cstheme="minorHAnsi"/>
                <w:b/>
                <w:bCs/>
                <w:color w:val="000000"/>
                <w:sz w:val="18"/>
                <w:szCs w:val="18"/>
                <w:lang w:eastAsia="tr-TR"/>
              </w:rPr>
              <w:t>0 Okul</w:t>
            </w:r>
          </w:p>
          <w:p w:rsidR="00111A47" w:rsidRPr="00884BCA" w:rsidRDefault="00111A47" w:rsidP="00884BCA">
            <w:pPr>
              <w:spacing w:after="0" w:line="240" w:lineRule="auto"/>
              <w:jc w:val="center"/>
              <w:rPr>
                <w:rFonts w:eastAsia="Times New Roman" w:cstheme="minorHAnsi"/>
                <w:b/>
                <w:bCs/>
                <w:color w:val="000000"/>
                <w:sz w:val="18"/>
                <w:szCs w:val="18"/>
                <w:lang w:eastAsia="tr-TR"/>
              </w:rPr>
            </w:pPr>
            <w:r w:rsidRPr="00884BCA">
              <w:rPr>
                <w:rFonts w:eastAsia="Times New Roman" w:cstheme="minorHAnsi"/>
                <w:b/>
                <w:bCs/>
                <w:color w:val="000000"/>
                <w:sz w:val="18"/>
                <w:szCs w:val="18"/>
                <w:lang w:eastAsia="tr-TR"/>
              </w:rPr>
              <w:t>Zamanı</w:t>
            </w:r>
          </w:p>
        </w:tc>
        <w:tc>
          <w:tcPr>
            <w:tcW w:w="320" w:type="dxa"/>
            <w:shd w:val="clear" w:color="000000" w:fill="F2F2F2"/>
            <w:vAlign w:val="center"/>
          </w:tcPr>
          <w:p w:rsidR="00111A47" w:rsidRPr="00F35C6A" w:rsidRDefault="00111A47" w:rsidP="00884BCA">
            <w:pPr>
              <w:spacing w:after="0" w:line="240" w:lineRule="auto"/>
              <w:rPr>
                <w:rFonts w:eastAsia="Times New Roman" w:cstheme="minorHAnsi"/>
                <w:color w:val="000000"/>
                <w:sz w:val="16"/>
                <w:szCs w:val="16"/>
                <w:lang w:eastAsia="tr-TR"/>
              </w:rPr>
            </w:pPr>
            <w:r w:rsidRPr="00F35C6A">
              <w:rPr>
                <w:rFonts w:eastAsia="Times New Roman" w:cstheme="minorHAnsi"/>
                <w:color w:val="000000"/>
                <w:sz w:val="16"/>
                <w:szCs w:val="16"/>
                <w:lang w:eastAsia="tr-TR"/>
              </w:rPr>
              <w:t>D1</w:t>
            </w:r>
          </w:p>
        </w:tc>
        <w:tc>
          <w:tcPr>
            <w:tcW w:w="1237" w:type="dxa"/>
            <w:shd w:val="clear" w:color="000000" w:fill="F2F2F2"/>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60" w:type="dxa"/>
            <w:shd w:val="clear" w:color="000000" w:fill="F2F2F2"/>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59" w:type="dxa"/>
            <w:shd w:val="clear" w:color="000000" w:fill="F2F2F2"/>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59" w:type="dxa"/>
            <w:shd w:val="clear" w:color="000000" w:fill="F2F2F2"/>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59" w:type="dxa"/>
            <w:shd w:val="clear" w:color="000000" w:fill="F2F2F2"/>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60" w:type="dxa"/>
            <w:shd w:val="clear" w:color="000000" w:fill="F2F2F2"/>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297" w:type="dxa"/>
            <w:vMerge w:val="restart"/>
            <w:shd w:val="clear" w:color="auto" w:fill="auto"/>
            <w:vAlign w:val="center"/>
          </w:tcPr>
          <w:p w:rsidR="00111A47" w:rsidRPr="00884BCA" w:rsidRDefault="00162DA1" w:rsidP="00162DA1">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 xml:space="preserve">Bugün sana ait. Arkadaşlarınla ya da ailenle birlikte kendini iyi hissettirecek güzel aktivitieler içerisinde olabilirsin </w:t>
            </w:r>
            <w:r w:rsidRPr="00162DA1">
              <w:rPr>
                <w:rFonts w:eastAsia="Times New Roman" w:cstheme="minorHAnsi"/>
                <w:color w:val="000000"/>
                <w:sz w:val="18"/>
                <w:szCs w:val="18"/>
                <w:lang w:eastAsia="tr-TR"/>
              </w:rPr>
              <w:sym w:font="Wingdings" w:char="F04A"/>
            </w:r>
          </w:p>
        </w:tc>
      </w:tr>
      <w:tr w:rsidR="00111A47" w:rsidRPr="00884BCA" w:rsidTr="00162DA1">
        <w:trPr>
          <w:trHeight w:val="161"/>
        </w:trPr>
        <w:tc>
          <w:tcPr>
            <w:tcW w:w="853" w:type="dxa"/>
            <w:vMerge/>
            <w:shd w:val="clear" w:color="auto" w:fill="auto"/>
            <w:vAlign w:val="center"/>
          </w:tcPr>
          <w:p w:rsidR="00111A47" w:rsidRPr="00884BCA" w:rsidRDefault="00111A47" w:rsidP="006D1B6A">
            <w:pPr>
              <w:spacing w:after="0" w:line="240" w:lineRule="auto"/>
              <w:jc w:val="center"/>
              <w:rPr>
                <w:rFonts w:eastAsia="Times New Roman" w:cstheme="minorHAnsi"/>
                <w:b/>
                <w:bCs/>
                <w:color w:val="000000"/>
                <w:sz w:val="18"/>
                <w:szCs w:val="18"/>
                <w:lang w:eastAsia="tr-TR"/>
              </w:rPr>
            </w:pPr>
          </w:p>
        </w:tc>
        <w:tc>
          <w:tcPr>
            <w:tcW w:w="320" w:type="dxa"/>
            <w:shd w:val="clear" w:color="000000" w:fill="F2F2F2"/>
            <w:vAlign w:val="center"/>
          </w:tcPr>
          <w:p w:rsidR="00111A47" w:rsidRPr="00F35C6A" w:rsidRDefault="00111A47" w:rsidP="00884BCA">
            <w:pPr>
              <w:spacing w:after="0" w:line="240" w:lineRule="auto"/>
              <w:rPr>
                <w:rFonts w:eastAsia="Times New Roman" w:cstheme="minorHAnsi"/>
                <w:color w:val="000000"/>
                <w:sz w:val="16"/>
                <w:szCs w:val="16"/>
                <w:lang w:eastAsia="tr-TR"/>
              </w:rPr>
            </w:pPr>
            <w:r w:rsidRPr="00F35C6A">
              <w:rPr>
                <w:rFonts w:eastAsia="Times New Roman" w:cstheme="minorHAnsi"/>
                <w:color w:val="000000"/>
                <w:sz w:val="16"/>
                <w:szCs w:val="16"/>
                <w:lang w:eastAsia="tr-TR"/>
              </w:rPr>
              <w:t>D2</w:t>
            </w:r>
          </w:p>
        </w:tc>
        <w:tc>
          <w:tcPr>
            <w:tcW w:w="1237" w:type="dxa"/>
            <w:shd w:val="clear" w:color="000000" w:fill="F2F2F2"/>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60" w:type="dxa"/>
            <w:shd w:val="clear" w:color="000000" w:fill="F2F2F2"/>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59" w:type="dxa"/>
            <w:shd w:val="clear" w:color="000000" w:fill="F2F2F2"/>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59" w:type="dxa"/>
            <w:shd w:val="clear" w:color="000000" w:fill="F2F2F2"/>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59" w:type="dxa"/>
            <w:shd w:val="clear" w:color="000000" w:fill="F2F2F2"/>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60" w:type="dxa"/>
            <w:shd w:val="clear" w:color="000000" w:fill="F2F2F2"/>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297" w:type="dxa"/>
            <w:vMerge/>
            <w:shd w:val="clear" w:color="auto" w:fill="auto"/>
            <w:vAlign w:val="center"/>
          </w:tcPr>
          <w:p w:rsidR="00111A47" w:rsidRPr="00884BCA" w:rsidRDefault="00111A47" w:rsidP="006D1B6A">
            <w:pPr>
              <w:spacing w:after="0" w:line="240" w:lineRule="auto"/>
              <w:jc w:val="center"/>
              <w:rPr>
                <w:rFonts w:eastAsia="Times New Roman" w:cstheme="minorHAnsi"/>
                <w:color w:val="000000"/>
                <w:sz w:val="18"/>
                <w:szCs w:val="18"/>
                <w:lang w:eastAsia="tr-TR"/>
              </w:rPr>
            </w:pPr>
          </w:p>
        </w:tc>
      </w:tr>
      <w:tr w:rsidR="00111A47" w:rsidRPr="00884BCA" w:rsidTr="00162DA1">
        <w:trPr>
          <w:trHeight w:val="194"/>
        </w:trPr>
        <w:tc>
          <w:tcPr>
            <w:tcW w:w="853" w:type="dxa"/>
            <w:vMerge/>
            <w:vAlign w:val="center"/>
            <w:hideMark/>
          </w:tcPr>
          <w:p w:rsidR="00111A47" w:rsidRPr="00884BCA" w:rsidRDefault="00111A47" w:rsidP="006D1B6A">
            <w:pPr>
              <w:spacing w:after="0" w:line="240" w:lineRule="auto"/>
              <w:rPr>
                <w:rFonts w:eastAsia="Times New Roman" w:cstheme="minorHAnsi"/>
                <w:b/>
                <w:bCs/>
                <w:color w:val="000000"/>
                <w:sz w:val="18"/>
                <w:szCs w:val="18"/>
                <w:lang w:eastAsia="tr-TR"/>
              </w:rPr>
            </w:pPr>
          </w:p>
        </w:tc>
        <w:tc>
          <w:tcPr>
            <w:tcW w:w="320" w:type="dxa"/>
            <w:vAlign w:val="center"/>
          </w:tcPr>
          <w:p w:rsidR="00111A47" w:rsidRPr="00F35C6A" w:rsidRDefault="00111A47" w:rsidP="00884BCA">
            <w:pPr>
              <w:spacing w:after="0" w:line="240" w:lineRule="auto"/>
              <w:rPr>
                <w:rFonts w:eastAsia="Times New Roman" w:cstheme="minorHAnsi"/>
                <w:color w:val="000000"/>
                <w:sz w:val="16"/>
                <w:szCs w:val="16"/>
                <w:lang w:eastAsia="tr-TR"/>
              </w:rPr>
            </w:pPr>
            <w:r w:rsidRPr="00F35C6A">
              <w:rPr>
                <w:rFonts w:eastAsia="Times New Roman" w:cstheme="minorHAnsi"/>
                <w:color w:val="000000"/>
                <w:sz w:val="16"/>
                <w:szCs w:val="16"/>
                <w:lang w:eastAsia="tr-TR"/>
              </w:rPr>
              <w:t>D3</w:t>
            </w:r>
          </w:p>
        </w:tc>
        <w:tc>
          <w:tcPr>
            <w:tcW w:w="1237"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60"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59"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59"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59"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60"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297" w:type="dxa"/>
            <w:vMerge/>
            <w:shd w:val="clear" w:color="000000" w:fill="E6B9B8"/>
            <w:vAlign w:val="center"/>
            <w:hideMark/>
          </w:tcPr>
          <w:p w:rsidR="00111A47" w:rsidRPr="00884BCA" w:rsidRDefault="00111A47" w:rsidP="006D1B6A">
            <w:pPr>
              <w:spacing w:after="0" w:line="240" w:lineRule="auto"/>
              <w:jc w:val="center"/>
              <w:rPr>
                <w:rFonts w:eastAsia="Times New Roman" w:cstheme="minorHAnsi"/>
                <w:color w:val="000000"/>
                <w:sz w:val="18"/>
                <w:szCs w:val="18"/>
                <w:lang w:eastAsia="tr-TR"/>
              </w:rPr>
            </w:pPr>
          </w:p>
        </w:tc>
      </w:tr>
      <w:tr w:rsidR="00111A47" w:rsidRPr="00884BCA" w:rsidTr="00162DA1">
        <w:trPr>
          <w:trHeight w:val="140"/>
        </w:trPr>
        <w:tc>
          <w:tcPr>
            <w:tcW w:w="853" w:type="dxa"/>
            <w:vMerge/>
            <w:vAlign w:val="center"/>
          </w:tcPr>
          <w:p w:rsidR="00111A47" w:rsidRPr="00884BCA" w:rsidRDefault="00111A47" w:rsidP="006D1B6A">
            <w:pPr>
              <w:spacing w:after="0" w:line="240" w:lineRule="auto"/>
              <w:rPr>
                <w:rFonts w:eastAsia="Times New Roman" w:cstheme="minorHAnsi"/>
                <w:b/>
                <w:bCs/>
                <w:color w:val="000000"/>
                <w:sz w:val="18"/>
                <w:szCs w:val="18"/>
                <w:lang w:eastAsia="tr-TR"/>
              </w:rPr>
            </w:pPr>
          </w:p>
        </w:tc>
        <w:tc>
          <w:tcPr>
            <w:tcW w:w="320" w:type="dxa"/>
            <w:vAlign w:val="center"/>
          </w:tcPr>
          <w:p w:rsidR="00111A47" w:rsidRPr="00F35C6A" w:rsidRDefault="00111A47" w:rsidP="00884BCA">
            <w:pPr>
              <w:spacing w:after="0" w:line="240" w:lineRule="auto"/>
              <w:rPr>
                <w:rFonts w:eastAsia="Times New Roman" w:cstheme="minorHAnsi"/>
                <w:color w:val="000000"/>
                <w:sz w:val="16"/>
                <w:szCs w:val="16"/>
                <w:lang w:eastAsia="tr-TR"/>
              </w:rPr>
            </w:pPr>
            <w:r w:rsidRPr="00F35C6A">
              <w:rPr>
                <w:rFonts w:eastAsia="Times New Roman" w:cstheme="minorHAnsi"/>
                <w:color w:val="000000"/>
                <w:sz w:val="16"/>
                <w:szCs w:val="16"/>
                <w:lang w:eastAsia="tr-TR"/>
              </w:rPr>
              <w:t>D4</w:t>
            </w:r>
          </w:p>
        </w:tc>
        <w:tc>
          <w:tcPr>
            <w:tcW w:w="1237"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60"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59"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59"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59"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60"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297" w:type="dxa"/>
            <w:vMerge/>
            <w:shd w:val="clear" w:color="000000" w:fill="E6B9B8"/>
            <w:vAlign w:val="center"/>
          </w:tcPr>
          <w:p w:rsidR="00111A47" w:rsidRPr="00884BCA" w:rsidRDefault="00111A47" w:rsidP="006D1B6A">
            <w:pPr>
              <w:spacing w:after="0" w:line="240" w:lineRule="auto"/>
              <w:jc w:val="center"/>
              <w:rPr>
                <w:rFonts w:eastAsia="Times New Roman" w:cstheme="minorHAnsi"/>
                <w:color w:val="000000"/>
                <w:sz w:val="18"/>
                <w:szCs w:val="18"/>
                <w:lang w:eastAsia="tr-TR"/>
              </w:rPr>
            </w:pPr>
          </w:p>
        </w:tc>
      </w:tr>
      <w:tr w:rsidR="00111A47" w:rsidRPr="00884BCA" w:rsidTr="00162DA1">
        <w:trPr>
          <w:trHeight w:val="200"/>
        </w:trPr>
        <w:tc>
          <w:tcPr>
            <w:tcW w:w="853" w:type="dxa"/>
            <w:vMerge/>
            <w:vAlign w:val="center"/>
          </w:tcPr>
          <w:p w:rsidR="00111A47" w:rsidRPr="00884BCA" w:rsidRDefault="00111A47" w:rsidP="006D1B6A">
            <w:pPr>
              <w:spacing w:after="0" w:line="240" w:lineRule="auto"/>
              <w:rPr>
                <w:rFonts w:eastAsia="Times New Roman" w:cstheme="minorHAnsi"/>
                <w:b/>
                <w:bCs/>
                <w:color w:val="000000"/>
                <w:sz w:val="18"/>
                <w:szCs w:val="18"/>
                <w:lang w:eastAsia="tr-TR"/>
              </w:rPr>
            </w:pPr>
          </w:p>
        </w:tc>
        <w:tc>
          <w:tcPr>
            <w:tcW w:w="320" w:type="dxa"/>
            <w:vAlign w:val="center"/>
          </w:tcPr>
          <w:p w:rsidR="00111A47" w:rsidRPr="00F35C6A" w:rsidRDefault="00111A47" w:rsidP="00884BCA">
            <w:pPr>
              <w:spacing w:after="0" w:line="240" w:lineRule="auto"/>
              <w:rPr>
                <w:rFonts w:eastAsia="Times New Roman" w:cstheme="minorHAnsi"/>
                <w:color w:val="000000"/>
                <w:sz w:val="16"/>
                <w:szCs w:val="16"/>
                <w:lang w:eastAsia="tr-TR"/>
              </w:rPr>
            </w:pPr>
            <w:r w:rsidRPr="00F35C6A">
              <w:rPr>
                <w:rFonts w:eastAsia="Times New Roman" w:cstheme="minorHAnsi"/>
                <w:color w:val="000000"/>
                <w:sz w:val="16"/>
                <w:szCs w:val="16"/>
                <w:lang w:eastAsia="tr-TR"/>
              </w:rPr>
              <w:t>D5</w:t>
            </w:r>
          </w:p>
        </w:tc>
        <w:tc>
          <w:tcPr>
            <w:tcW w:w="1237"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60"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59"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59"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59"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60"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297" w:type="dxa"/>
            <w:vMerge/>
            <w:shd w:val="clear" w:color="000000" w:fill="E6B9B8"/>
            <w:vAlign w:val="center"/>
          </w:tcPr>
          <w:p w:rsidR="00111A47" w:rsidRPr="00884BCA" w:rsidRDefault="00111A47" w:rsidP="006D1B6A">
            <w:pPr>
              <w:spacing w:after="0" w:line="240" w:lineRule="auto"/>
              <w:jc w:val="center"/>
              <w:rPr>
                <w:rFonts w:eastAsia="Times New Roman" w:cstheme="minorHAnsi"/>
                <w:color w:val="000000"/>
                <w:sz w:val="18"/>
                <w:szCs w:val="18"/>
                <w:lang w:eastAsia="tr-TR"/>
              </w:rPr>
            </w:pPr>
          </w:p>
        </w:tc>
      </w:tr>
      <w:tr w:rsidR="00111A47" w:rsidRPr="00884BCA" w:rsidTr="00162DA1">
        <w:trPr>
          <w:trHeight w:val="200"/>
        </w:trPr>
        <w:tc>
          <w:tcPr>
            <w:tcW w:w="853" w:type="dxa"/>
            <w:vMerge/>
            <w:vAlign w:val="center"/>
            <w:hideMark/>
          </w:tcPr>
          <w:p w:rsidR="00111A47" w:rsidRPr="00884BCA" w:rsidRDefault="00111A47" w:rsidP="006D1B6A">
            <w:pPr>
              <w:spacing w:after="0" w:line="240" w:lineRule="auto"/>
              <w:rPr>
                <w:rFonts w:eastAsia="Times New Roman" w:cstheme="minorHAnsi"/>
                <w:b/>
                <w:bCs/>
                <w:color w:val="000000"/>
                <w:sz w:val="18"/>
                <w:szCs w:val="18"/>
                <w:lang w:eastAsia="tr-TR"/>
              </w:rPr>
            </w:pPr>
          </w:p>
        </w:tc>
        <w:tc>
          <w:tcPr>
            <w:tcW w:w="320" w:type="dxa"/>
            <w:vAlign w:val="center"/>
          </w:tcPr>
          <w:p w:rsidR="00111A47" w:rsidRPr="00F35C6A" w:rsidRDefault="00111A47" w:rsidP="00884BCA">
            <w:pPr>
              <w:spacing w:after="0" w:line="240" w:lineRule="auto"/>
              <w:rPr>
                <w:rFonts w:eastAsia="Times New Roman" w:cstheme="minorHAnsi"/>
                <w:color w:val="000000"/>
                <w:sz w:val="16"/>
                <w:szCs w:val="16"/>
                <w:lang w:eastAsia="tr-TR"/>
              </w:rPr>
            </w:pPr>
            <w:r w:rsidRPr="00F35C6A">
              <w:rPr>
                <w:rFonts w:eastAsia="Times New Roman" w:cstheme="minorHAnsi"/>
                <w:color w:val="000000"/>
                <w:sz w:val="16"/>
                <w:szCs w:val="16"/>
                <w:lang w:eastAsia="tr-TR"/>
              </w:rPr>
              <w:t>D6</w:t>
            </w:r>
          </w:p>
        </w:tc>
        <w:tc>
          <w:tcPr>
            <w:tcW w:w="1237"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60"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59"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59"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59"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60"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297" w:type="dxa"/>
            <w:vMerge/>
            <w:shd w:val="clear" w:color="auto" w:fill="auto"/>
            <w:vAlign w:val="center"/>
            <w:hideMark/>
          </w:tcPr>
          <w:p w:rsidR="00111A47" w:rsidRPr="00884BCA" w:rsidRDefault="00111A47" w:rsidP="006D1B6A">
            <w:pPr>
              <w:spacing w:after="0" w:line="240" w:lineRule="auto"/>
              <w:jc w:val="center"/>
              <w:rPr>
                <w:rFonts w:eastAsia="Times New Roman" w:cstheme="minorHAnsi"/>
                <w:color w:val="000000"/>
                <w:sz w:val="18"/>
                <w:szCs w:val="18"/>
                <w:lang w:eastAsia="tr-TR"/>
              </w:rPr>
            </w:pPr>
          </w:p>
        </w:tc>
      </w:tr>
      <w:tr w:rsidR="00111A47" w:rsidRPr="00884BCA" w:rsidTr="00162DA1">
        <w:trPr>
          <w:trHeight w:val="51"/>
        </w:trPr>
        <w:tc>
          <w:tcPr>
            <w:tcW w:w="853" w:type="dxa"/>
            <w:vMerge/>
            <w:vAlign w:val="center"/>
          </w:tcPr>
          <w:p w:rsidR="00111A47" w:rsidRPr="00884BCA" w:rsidRDefault="00111A47" w:rsidP="006D1B6A">
            <w:pPr>
              <w:spacing w:after="0" w:line="240" w:lineRule="auto"/>
              <w:rPr>
                <w:rFonts w:eastAsia="Times New Roman" w:cstheme="minorHAnsi"/>
                <w:b/>
                <w:bCs/>
                <w:color w:val="000000"/>
                <w:sz w:val="18"/>
                <w:szCs w:val="18"/>
                <w:lang w:eastAsia="tr-TR"/>
              </w:rPr>
            </w:pPr>
          </w:p>
        </w:tc>
        <w:tc>
          <w:tcPr>
            <w:tcW w:w="320" w:type="dxa"/>
            <w:vAlign w:val="center"/>
          </w:tcPr>
          <w:p w:rsidR="00111A47" w:rsidRPr="00F35C6A" w:rsidRDefault="00111A47" w:rsidP="00884BCA">
            <w:pPr>
              <w:spacing w:after="0" w:line="240" w:lineRule="auto"/>
              <w:rPr>
                <w:rFonts w:eastAsia="Times New Roman" w:cstheme="minorHAnsi"/>
                <w:color w:val="000000"/>
                <w:sz w:val="16"/>
                <w:szCs w:val="16"/>
                <w:lang w:eastAsia="tr-TR"/>
              </w:rPr>
            </w:pPr>
            <w:r w:rsidRPr="00F35C6A">
              <w:rPr>
                <w:rFonts w:eastAsia="Times New Roman" w:cstheme="minorHAnsi"/>
                <w:color w:val="000000"/>
                <w:sz w:val="16"/>
                <w:szCs w:val="16"/>
                <w:lang w:eastAsia="tr-TR"/>
              </w:rPr>
              <w:t>D7</w:t>
            </w:r>
          </w:p>
        </w:tc>
        <w:tc>
          <w:tcPr>
            <w:tcW w:w="1237"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60"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59"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59"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59"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60"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297" w:type="dxa"/>
            <w:vMerge/>
            <w:shd w:val="clear" w:color="auto" w:fill="auto"/>
            <w:vAlign w:val="center"/>
          </w:tcPr>
          <w:p w:rsidR="00111A47" w:rsidRPr="00884BCA" w:rsidRDefault="00111A47" w:rsidP="006D1B6A">
            <w:pPr>
              <w:spacing w:after="0" w:line="240" w:lineRule="auto"/>
              <w:jc w:val="center"/>
              <w:rPr>
                <w:rFonts w:eastAsia="Times New Roman" w:cstheme="minorHAnsi"/>
                <w:color w:val="000000"/>
                <w:sz w:val="18"/>
                <w:szCs w:val="18"/>
                <w:lang w:eastAsia="tr-TR"/>
              </w:rPr>
            </w:pPr>
          </w:p>
        </w:tc>
      </w:tr>
      <w:tr w:rsidR="00111A47" w:rsidRPr="00884BCA" w:rsidTr="00162DA1">
        <w:trPr>
          <w:trHeight w:val="129"/>
        </w:trPr>
        <w:tc>
          <w:tcPr>
            <w:tcW w:w="853" w:type="dxa"/>
            <w:vMerge/>
            <w:vAlign w:val="center"/>
            <w:hideMark/>
          </w:tcPr>
          <w:p w:rsidR="00111A47" w:rsidRPr="00884BCA" w:rsidRDefault="00111A47" w:rsidP="006D1B6A">
            <w:pPr>
              <w:spacing w:after="0" w:line="240" w:lineRule="auto"/>
              <w:rPr>
                <w:rFonts w:eastAsia="Times New Roman" w:cstheme="minorHAnsi"/>
                <w:b/>
                <w:bCs/>
                <w:color w:val="000000"/>
                <w:sz w:val="18"/>
                <w:szCs w:val="18"/>
                <w:lang w:eastAsia="tr-TR"/>
              </w:rPr>
            </w:pPr>
          </w:p>
        </w:tc>
        <w:tc>
          <w:tcPr>
            <w:tcW w:w="320" w:type="dxa"/>
            <w:vAlign w:val="center"/>
          </w:tcPr>
          <w:p w:rsidR="00111A47" w:rsidRPr="00F35C6A" w:rsidRDefault="00111A47" w:rsidP="00884BCA">
            <w:pPr>
              <w:spacing w:after="0" w:line="240" w:lineRule="auto"/>
              <w:rPr>
                <w:rFonts w:eastAsia="Times New Roman" w:cstheme="minorHAnsi"/>
                <w:color w:val="000000"/>
                <w:sz w:val="16"/>
                <w:szCs w:val="16"/>
                <w:lang w:eastAsia="tr-TR"/>
              </w:rPr>
            </w:pPr>
            <w:r w:rsidRPr="00F35C6A">
              <w:rPr>
                <w:rFonts w:eastAsia="Times New Roman" w:cstheme="minorHAnsi"/>
                <w:color w:val="000000"/>
                <w:sz w:val="16"/>
                <w:szCs w:val="16"/>
                <w:lang w:eastAsia="tr-TR"/>
              </w:rPr>
              <w:t>D8</w:t>
            </w:r>
          </w:p>
        </w:tc>
        <w:tc>
          <w:tcPr>
            <w:tcW w:w="1237"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60"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59"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59"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59"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560" w:type="dxa"/>
            <w:vAlign w:val="center"/>
          </w:tcPr>
          <w:p w:rsidR="00111A47" w:rsidRPr="00884BCA" w:rsidRDefault="00111A47" w:rsidP="009332E6">
            <w:pPr>
              <w:spacing w:after="0" w:line="240" w:lineRule="auto"/>
              <w:jc w:val="center"/>
              <w:rPr>
                <w:rFonts w:eastAsia="Times New Roman" w:cstheme="minorHAnsi"/>
                <w:color w:val="000000"/>
                <w:sz w:val="18"/>
                <w:szCs w:val="18"/>
                <w:lang w:eastAsia="tr-TR"/>
              </w:rPr>
            </w:pPr>
          </w:p>
        </w:tc>
        <w:tc>
          <w:tcPr>
            <w:tcW w:w="1297" w:type="dxa"/>
            <w:vMerge/>
            <w:shd w:val="clear" w:color="000000" w:fill="E6B9B8"/>
            <w:vAlign w:val="center"/>
            <w:hideMark/>
          </w:tcPr>
          <w:p w:rsidR="00111A47" w:rsidRPr="00884BCA" w:rsidRDefault="00111A47" w:rsidP="006D1B6A">
            <w:pPr>
              <w:spacing w:after="0" w:line="240" w:lineRule="auto"/>
              <w:jc w:val="center"/>
              <w:rPr>
                <w:rFonts w:eastAsia="Times New Roman" w:cstheme="minorHAnsi"/>
                <w:color w:val="000000"/>
                <w:sz w:val="18"/>
                <w:szCs w:val="18"/>
                <w:lang w:eastAsia="tr-TR"/>
              </w:rPr>
            </w:pPr>
          </w:p>
        </w:tc>
      </w:tr>
      <w:tr w:rsidR="0028301A" w:rsidRPr="00884BCA" w:rsidTr="00162DA1">
        <w:trPr>
          <w:trHeight w:val="108"/>
        </w:trPr>
        <w:tc>
          <w:tcPr>
            <w:tcW w:w="853" w:type="dxa"/>
            <w:vMerge w:val="restart"/>
            <w:vAlign w:val="center"/>
          </w:tcPr>
          <w:p w:rsidR="0028301A" w:rsidRPr="00884BCA" w:rsidRDefault="0028301A" w:rsidP="006D1B6A">
            <w:pPr>
              <w:spacing w:after="0" w:line="240" w:lineRule="auto"/>
              <w:rPr>
                <w:rFonts w:eastAsia="Times New Roman" w:cstheme="minorHAnsi"/>
                <w:b/>
                <w:bCs/>
                <w:color w:val="000000"/>
                <w:sz w:val="18"/>
                <w:szCs w:val="18"/>
                <w:lang w:eastAsia="tr-TR"/>
              </w:rPr>
            </w:pPr>
            <w:r>
              <w:rPr>
                <w:rFonts w:eastAsia="Times New Roman" w:cstheme="minorHAnsi"/>
                <w:b/>
                <w:bCs/>
                <w:color w:val="000000"/>
                <w:sz w:val="18"/>
                <w:szCs w:val="18"/>
                <w:lang w:eastAsia="tr-TR"/>
              </w:rPr>
              <w:t>Kurslar</w:t>
            </w:r>
          </w:p>
        </w:tc>
        <w:tc>
          <w:tcPr>
            <w:tcW w:w="320" w:type="dxa"/>
            <w:vAlign w:val="center"/>
          </w:tcPr>
          <w:p w:rsidR="0028301A" w:rsidRPr="00F35C6A" w:rsidRDefault="0028301A" w:rsidP="00884BCA">
            <w:pPr>
              <w:spacing w:after="0" w:line="240" w:lineRule="auto"/>
              <w:rPr>
                <w:rFonts w:eastAsia="Times New Roman" w:cstheme="minorHAnsi"/>
                <w:color w:val="000000"/>
                <w:sz w:val="16"/>
                <w:szCs w:val="16"/>
                <w:lang w:eastAsia="tr-TR"/>
              </w:rPr>
            </w:pPr>
            <w:r w:rsidRPr="00F35C6A">
              <w:rPr>
                <w:rFonts w:eastAsia="Times New Roman" w:cstheme="minorHAnsi"/>
                <w:color w:val="000000"/>
                <w:sz w:val="16"/>
                <w:szCs w:val="16"/>
                <w:lang w:eastAsia="tr-TR"/>
              </w:rPr>
              <w:t>K1</w:t>
            </w:r>
          </w:p>
        </w:tc>
        <w:tc>
          <w:tcPr>
            <w:tcW w:w="1237"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60"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60" w:type="dxa"/>
            <w:vAlign w:val="center"/>
          </w:tcPr>
          <w:p w:rsidR="0028301A" w:rsidRPr="00884BCA" w:rsidRDefault="0028301A" w:rsidP="00293029">
            <w:pPr>
              <w:spacing w:after="0" w:line="240" w:lineRule="auto"/>
              <w:jc w:val="center"/>
              <w:rPr>
                <w:rFonts w:eastAsia="Times New Roman" w:cstheme="minorHAnsi"/>
                <w:color w:val="000000"/>
                <w:sz w:val="18"/>
                <w:szCs w:val="18"/>
                <w:lang w:eastAsia="tr-TR"/>
              </w:rPr>
            </w:pPr>
          </w:p>
        </w:tc>
        <w:tc>
          <w:tcPr>
            <w:tcW w:w="1297" w:type="dxa"/>
            <w:vMerge/>
            <w:shd w:val="clear" w:color="000000" w:fill="E6B9B8"/>
            <w:vAlign w:val="center"/>
          </w:tcPr>
          <w:p w:rsidR="0028301A" w:rsidRPr="00884BCA" w:rsidRDefault="0028301A" w:rsidP="006D1B6A">
            <w:pPr>
              <w:spacing w:after="0" w:line="240" w:lineRule="auto"/>
              <w:jc w:val="center"/>
              <w:rPr>
                <w:rFonts w:eastAsia="Times New Roman" w:cstheme="minorHAnsi"/>
                <w:color w:val="000000"/>
                <w:sz w:val="18"/>
                <w:szCs w:val="18"/>
                <w:lang w:eastAsia="tr-TR"/>
              </w:rPr>
            </w:pPr>
          </w:p>
        </w:tc>
      </w:tr>
      <w:tr w:rsidR="0028301A" w:rsidRPr="00884BCA" w:rsidTr="00162DA1">
        <w:trPr>
          <w:trHeight w:val="84"/>
        </w:trPr>
        <w:tc>
          <w:tcPr>
            <w:tcW w:w="853" w:type="dxa"/>
            <w:vMerge/>
            <w:vAlign w:val="center"/>
            <w:hideMark/>
          </w:tcPr>
          <w:p w:rsidR="0028301A" w:rsidRPr="00884BCA" w:rsidRDefault="0028301A" w:rsidP="006D1B6A">
            <w:pPr>
              <w:spacing w:after="0" w:line="240" w:lineRule="auto"/>
              <w:rPr>
                <w:rFonts w:eastAsia="Times New Roman" w:cstheme="minorHAnsi"/>
                <w:b/>
                <w:bCs/>
                <w:color w:val="000000"/>
                <w:sz w:val="18"/>
                <w:szCs w:val="18"/>
                <w:lang w:eastAsia="tr-TR"/>
              </w:rPr>
            </w:pPr>
          </w:p>
        </w:tc>
        <w:tc>
          <w:tcPr>
            <w:tcW w:w="320" w:type="dxa"/>
            <w:vAlign w:val="center"/>
          </w:tcPr>
          <w:p w:rsidR="0028301A" w:rsidRPr="00F35C6A" w:rsidRDefault="0028301A" w:rsidP="006D1B6A">
            <w:pPr>
              <w:spacing w:after="0" w:line="240" w:lineRule="auto"/>
              <w:rPr>
                <w:rFonts w:eastAsia="Times New Roman" w:cstheme="minorHAnsi"/>
                <w:color w:val="000000"/>
                <w:sz w:val="16"/>
                <w:szCs w:val="16"/>
                <w:lang w:eastAsia="tr-TR"/>
              </w:rPr>
            </w:pPr>
            <w:r w:rsidRPr="00F35C6A">
              <w:rPr>
                <w:rFonts w:eastAsia="Times New Roman" w:cstheme="minorHAnsi"/>
                <w:color w:val="000000"/>
                <w:sz w:val="16"/>
                <w:szCs w:val="16"/>
                <w:lang w:eastAsia="tr-TR"/>
              </w:rPr>
              <w:t>K2</w:t>
            </w:r>
          </w:p>
        </w:tc>
        <w:tc>
          <w:tcPr>
            <w:tcW w:w="1237"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60"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60" w:type="dxa"/>
            <w:vAlign w:val="center"/>
          </w:tcPr>
          <w:p w:rsidR="0028301A" w:rsidRPr="00884BCA" w:rsidRDefault="0028301A" w:rsidP="00293029">
            <w:pPr>
              <w:spacing w:after="0" w:line="240" w:lineRule="auto"/>
              <w:jc w:val="center"/>
              <w:rPr>
                <w:rFonts w:eastAsia="Times New Roman" w:cstheme="minorHAnsi"/>
                <w:color w:val="000000"/>
                <w:sz w:val="18"/>
                <w:szCs w:val="18"/>
                <w:lang w:eastAsia="tr-TR"/>
              </w:rPr>
            </w:pPr>
          </w:p>
        </w:tc>
        <w:tc>
          <w:tcPr>
            <w:tcW w:w="1297" w:type="dxa"/>
            <w:vMerge/>
            <w:vAlign w:val="center"/>
            <w:hideMark/>
          </w:tcPr>
          <w:p w:rsidR="0028301A" w:rsidRPr="00884BCA" w:rsidRDefault="0028301A" w:rsidP="006D1B6A">
            <w:pPr>
              <w:spacing w:after="0" w:line="240" w:lineRule="auto"/>
              <w:rPr>
                <w:rFonts w:eastAsia="Times New Roman" w:cstheme="minorHAnsi"/>
                <w:color w:val="000000"/>
                <w:sz w:val="18"/>
                <w:szCs w:val="18"/>
                <w:lang w:eastAsia="tr-TR"/>
              </w:rPr>
            </w:pPr>
          </w:p>
        </w:tc>
      </w:tr>
      <w:tr w:rsidR="0028301A" w:rsidRPr="00884BCA" w:rsidTr="00162DA1">
        <w:trPr>
          <w:trHeight w:val="108"/>
        </w:trPr>
        <w:tc>
          <w:tcPr>
            <w:tcW w:w="853" w:type="dxa"/>
            <w:vMerge/>
            <w:vAlign w:val="center"/>
          </w:tcPr>
          <w:p w:rsidR="0028301A" w:rsidRPr="00884BCA" w:rsidRDefault="0028301A" w:rsidP="006D1B6A">
            <w:pPr>
              <w:spacing w:after="0" w:line="240" w:lineRule="auto"/>
              <w:rPr>
                <w:rFonts w:eastAsia="Times New Roman" w:cstheme="minorHAnsi"/>
                <w:b/>
                <w:bCs/>
                <w:color w:val="000000"/>
                <w:sz w:val="18"/>
                <w:szCs w:val="18"/>
                <w:lang w:eastAsia="tr-TR"/>
              </w:rPr>
            </w:pPr>
          </w:p>
        </w:tc>
        <w:tc>
          <w:tcPr>
            <w:tcW w:w="320" w:type="dxa"/>
            <w:vAlign w:val="center"/>
          </w:tcPr>
          <w:p w:rsidR="0028301A" w:rsidRPr="00F35C6A" w:rsidRDefault="0028301A" w:rsidP="006D1B6A">
            <w:pPr>
              <w:spacing w:after="0" w:line="240" w:lineRule="auto"/>
              <w:rPr>
                <w:rFonts w:eastAsia="Times New Roman" w:cstheme="minorHAnsi"/>
                <w:color w:val="000000"/>
                <w:sz w:val="16"/>
                <w:szCs w:val="16"/>
                <w:lang w:eastAsia="tr-TR"/>
              </w:rPr>
            </w:pPr>
            <w:r w:rsidRPr="00F35C6A">
              <w:rPr>
                <w:rFonts w:eastAsia="Times New Roman" w:cstheme="minorHAnsi"/>
                <w:color w:val="000000"/>
                <w:sz w:val="16"/>
                <w:szCs w:val="16"/>
                <w:lang w:eastAsia="tr-TR"/>
              </w:rPr>
              <w:t>K3</w:t>
            </w:r>
          </w:p>
        </w:tc>
        <w:tc>
          <w:tcPr>
            <w:tcW w:w="1237"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60"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60" w:type="dxa"/>
            <w:vAlign w:val="center"/>
          </w:tcPr>
          <w:p w:rsidR="0028301A" w:rsidRPr="00884BCA" w:rsidRDefault="0028301A" w:rsidP="00293029">
            <w:pPr>
              <w:spacing w:after="0" w:line="240" w:lineRule="auto"/>
              <w:jc w:val="center"/>
              <w:rPr>
                <w:rFonts w:eastAsia="Times New Roman" w:cstheme="minorHAnsi"/>
                <w:color w:val="000000"/>
                <w:sz w:val="18"/>
                <w:szCs w:val="18"/>
                <w:lang w:eastAsia="tr-TR"/>
              </w:rPr>
            </w:pPr>
          </w:p>
        </w:tc>
        <w:tc>
          <w:tcPr>
            <w:tcW w:w="1297" w:type="dxa"/>
            <w:vMerge/>
            <w:vAlign w:val="center"/>
          </w:tcPr>
          <w:p w:rsidR="0028301A" w:rsidRPr="00884BCA" w:rsidRDefault="0028301A" w:rsidP="006D1B6A">
            <w:pPr>
              <w:spacing w:after="0" w:line="240" w:lineRule="auto"/>
              <w:rPr>
                <w:rFonts w:eastAsia="Times New Roman" w:cstheme="minorHAnsi"/>
                <w:color w:val="000000"/>
                <w:sz w:val="18"/>
                <w:szCs w:val="18"/>
                <w:lang w:eastAsia="tr-TR"/>
              </w:rPr>
            </w:pPr>
          </w:p>
        </w:tc>
      </w:tr>
      <w:tr w:rsidR="0028301A" w:rsidRPr="00884BCA" w:rsidTr="00162DA1">
        <w:trPr>
          <w:trHeight w:val="131"/>
        </w:trPr>
        <w:tc>
          <w:tcPr>
            <w:tcW w:w="853" w:type="dxa"/>
            <w:vMerge/>
            <w:vAlign w:val="center"/>
          </w:tcPr>
          <w:p w:rsidR="0028301A" w:rsidRPr="00884BCA" w:rsidRDefault="0028301A" w:rsidP="006D1B6A">
            <w:pPr>
              <w:spacing w:after="0" w:line="240" w:lineRule="auto"/>
              <w:rPr>
                <w:rFonts w:eastAsia="Times New Roman" w:cstheme="minorHAnsi"/>
                <w:b/>
                <w:bCs/>
                <w:color w:val="000000"/>
                <w:sz w:val="18"/>
                <w:szCs w:val="18"/>
                <w:lang w:eastAsia="tr-TR"/>
              </w:rPr>
            </w:pPr>
          </w:p>
        </w:tc>
        <w:tc>
          <w:tcPr>
            <w:tcW w:w="320" w:type="dxa"/>
            <w:vAlign w:val="center"/>
          </w:tcPr>
          <w:p w:rsidR="0028301A" w:rsidRPr="00F35C6A" w:rsidRDefault="0028301A" w:rsidP="006D1B6A">
            <w:pPr>
              <w:spacing w:after="0" w:line="240" w:lineRule="auto"/>
              <w:rPr>
                <w:rFonts w:eastAsia="Times New Roman" w:cstheme="minorHAnsi"/>
                <w:color w:val="000000"/>
                <w:sz w:val="16"/>
                <w:szCs w:val="16"/>
                <w:lang w:eastAsia="tr-TR"/>
              </w:rPr>
            </w:pPr>
            <w:r>
              <w:rPr>
                <w:rFonts w:eastAsia="Times New Roman" w:cstheme="minorHAnsi"/>
                <w:color w:val="000000"/>
                <w:sz w:val="16"/>
                <w:szCs w:val="16"/>
                <w:lang w:eastAsia="tr-TR"/>
              </w:rPr>
              <w:t>K4</w:t>
            </w:r>
          </w:p>
        </w:tc>
        <w:tc>
          <w:tcPr>
            <w:tcW w:w="1237"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60"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60" w:type="dxa"/>
            <w:vAlign w:val="center"/>
          </w:tcPr>
          <w:p w:rsidR="0028301A" w:rsidRPr="00884BCA" w:rsidRDefault="0028301A" w:rsidP="00293029">
            <w:pPr>
              <w:spacing w:after="0" w:line="240" w:lineRule="auto"/>
              <w:jc w:val="center"/>
              <w:rPr>
                <w:rFonts w:eastAsia="Times New Roman" w:cstheme="minorHAnsi"/>
                <w:color w:val="000000"/>
                <w:sz w:val="18"/>
                <w:szCs w:val="18"/>
                <w:lang w:eastAsia="tr-TR"/>
              </w:rPr>
            </w:pPr>
          </w:p>
        </w:tc>
        <w:tc>
          <w:tcPr>
            <w:tcW w:w="1297" w:type="dxa"/>
            <w:vMerge/>
            <w:vAlign w:val="center"/>
          </w:tcPr>
          <w:p w:rsidR="0028301A" w:rsidRPr="00884BCA" w:rsidRDefault="0028301A" w:rsidP="006D1B6A">
            <w:pPr>
              <w:spacing w:after="0" w:line="240" w:lineRule="auto"/>
              <w:rPr>
                <w:rFonts w:eastAsia="Times New Roman" w:cstheme="minorHAnsi"/>
                <w:color w:val="000000"/>
                <w:sz w:val="18"/>
                <w:szCs w:val="18"/>
                <w:lang w:eastAsia="tr-TR"/>
              </w:rPr>
            </w:pPr>
          </w:p>
        </w:tc>
      </w:tr>
      <w:tr w:rsidR="0028301A" w:rsidRPr="00884BCA" w:rsidTr="00162DA1">
        <w:trPr>
          <w:trHeight w:val="105"/>
        </w:trPr>
        <w:tc>
          <w:tcPr>
            <w:tcW w:w="853" w:type="dxa"/>
            <w:vMerge/>
            <w:vAlign w:val="center"/>
          </w:tcPr>
          <w:p w:rsidR="0028301A" w:rsidRPr="00884BCA" w:rsidRDefault="0028301A" w:rsidP="006D1B6A">
            <w:pPr>
              <w:spacing w:after="0" w:line="240" w:lineRule="auto"/>
              <w:rPr>
                <w:rFonts w:eastAsia="Times New Roman" w:cstheme="minorHAnsi"/>
                <w:b/>
                <w:bCs/>
                <w:color w:val="000000"/>
                <w:sz w:val="18"/>
                <w:szCs w:val="18"/>
                <w:lang w:eastAsia="tr-TR"/>
              </w:rPr>
            </w:pPr>
          </w:p>
        </w:tc>
        <w:tc>
          <w:tcPr>
            <w:tcW w:w="320" w:type="dxa"/>
            <w:vAlign w:val="center"/>
          </w:tcPr>
          <w:p w:rsidR="0028301A" w:rsidRDefault="0028301A" w:rsidP="006D1B6A">
            <w:pPr>
              <w:spacing w:after="0" w:line="240" w:lineRule="auto"/>
              <w:rPr>
                <w:rFonts w:eastAsia="Times New Roman" w:cstheme="minorHAnsi"/>
                <w:color w:val="000000"/>
                <w:sz w:val="16"/>
                <w:szCs w:val="16"/>
                <w:lang w:eastAsia="tr-TR"/>
              </w:rPr>
            </w:pPr>
            <w:r>
              <w:rPr>
                <w:rFonts w:eastAsia="Times New Roman" w:cstheme="minorHAnsi"/>
                <w:color w:val="000000"/>
                <w:sz w:val="16"/>
                <w:szCs w:val="16"/>
                <w:lang w:eastAsia="tr-TR"/>
              </w:rPr>
              <w:t>K5</w:t>
            </w:r>
          </w:p>
        </w:tc>
        <w:tc>
          <w:tcPr>
            <w:tcW w:w="1237"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60"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60" w:type="dxa"/>
            <w:vAlign w:val="center"/>
          </w:tcPr>
          <w:p w:rsidR="0028301A" w:rsidRPr="00884BCA" w:rsidRDefault="0028301A" w:rsidP="00972627">
            <w:pPr>
              <w:spacing w:after="0" w:line="240" w:lineRule="auto"/>
              <w:jc w:val="center"/>
              <w:rPr>
                <w:rFonts w:eastAsia="Times New Roman" w:cstheme="minorHAnsi"/>
                <w:color w:val="000000"/>
                <w:sz w:val="18"/>
                <w:szCs w:val="18"/>
                <w:lang w:eastAsia="tr-TR"/>
              </w:rPr>
            </w:pPr>
          </w:p>
        </w:tc>
        <w:tc>
          <w:tcPr>
            <w:tcW w:w="1297" w:type="dxa"/>
            <w:vMerge/>
            <w:vAlign w:val="center"/>
          </w:tcPr>
          <w:p w:rsidR="0028301A" w:rsidRPr="00884BCA" w:rsidRDefault="0028301A" w:rsidP="006D1B6A">
            <w:pPr>
              <w:spacing w:after="0" w:line="240" w:lineRule="auto"/>
              <w:rPr>
                <w:rFonts w:eastAsia="Times New Roman" w:cstheme="minorHAnsi"/>
                <w:color w:val="000000"/>
                <w:sz w:val="18"/>
                <w:szCs w:val="18"/>
                <w:lang w:eastAsia="tr-TR"/>
              </w:rPr>
            </w:pPr>
          </w:p>
        </w:tc>
      </w:tr>
      <w:tr w:rsidR="0028301A" w:rsidRPr="00884BCA" w:rsidTr="00162DA1">
        <w:trPr>
          <w:trHeight w:val="105"/>
        </w:trPr>
        <w:tc>
          <w:tcPr>
            <w:tcW w:w="853" w:type="dxa"/>
            <w:vMerge/>
            <w:vAlign w:val="center"/>
          </w:tcPr>
          <w:p w:rsidR="0028301A" w:rsidRPr="00884BCA" w:rsidRDefault="0028301A" w:rsidP="006D1B6A">
            <w:pPr>
              <w:spacing w:after="0" w:line="240" w:lineRule="auto"/>
              <w:rPr>
                <w:rFonts w:eastAsia="Times New Roman" w:cstheme="minorHAnsi"/>
                <w:b/>
                <w:bCs/>
                <w:color w:val="000000"/>
                <w:sz w:val="18"/>
                <w:szCs w:val="18"/>
                <w:lang w:eastAsia="tr-TR"/>
              </w:rPr>
            </w:pPr>
          </w:p>
        </w:tc>
        <w:tc>
          <w:tcPr>
            <w:tcW w:w="320" w:type="dxa"/>
            <w:vAlign w:val="center"/>
          </w:tcPr>
          <w:p w:rsidR="0028301A" w:rsidRDefault="0028301A" w:rsidP="006D1B6A">
            <w:pPr>
              <w:spacing w:after="0" w:line="240" w:lineRule="auto"/>
              <w:rPr>
                <w:rFonts w:eastAsia="Times New Roman" w:cstheme="minorHAnsi"/>
                <w:color w:val="000000"/>
                <w:sz w:val="16"/>
                <w:szCs w:val="16"/>
                <w:lang w:eastAsia="tr-TR"/>
              </w:rPr>
            </w:pPr>
            <w:r>
              <w:rPr>
                <w:rFonts w:eastAsia="Times New Roman" w:cstheme="minorHAnsi"/>
                <w:color w:val="000000"/>
                <w:sz w:val="16"/>
                <w:szCs w:val="16"/>
                <w:lang w:eastAsia="tr-TR"/>
              </w:rPr>
              <w:t>K6</w:t>
            </w:r>
          </w:p>
        </w:tc>
        <w:tc>
          <w:tcPr>
            <w:tcW w:w="1237"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60"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60" w:type="dxa"/>
            <w:vAlign w:val="center"/>
          </w:tcPr>
          <w:p w:rsidR="0028301A" w:rsidRPr="00884BCA" w:rsidRDefault="0028301A" w:rsidP="00972627">
            <w:pPr>
              <w:spacing w:after="0" w:line="240" w:lineRule="auto"/>
              <w:jc w:val="center"/>
              <w:rPr>
                <w:rFonts w:eastAsia="Times New Roman" w:cstheme="minorHAnsi"/>
                <w:color w:val="000000"/>
                <w:sz w:val="18"/>
                <w:szCs w:val="18"/>
                <w:lang w:eastAsia="tr-TR"/>
              </w:rPr>
            </w:pPr>
          </w:p>
        </w:tc>
        <w:tc>
          <w:tcPr>
            <w:tcW w:w="1297" w:type="dxa"/>
            <w:vMerge/>
            <w:vAlign w:val="center"/>
          </w:tcPr>
          <w:p w:rsidR="0028301A" w:rsidRPr="00884BCA" w:rsidRDefault="0028301A" w:rsidP="006D1B6A">
            <w:pPr>
              <w:spacing w:after="0" w:line="240" w:lineRule="auto"/>
              <w:rPr>
                <w:rFonts w:eastAsia="Times New Roman" w:cstheme="minorHAnsi"/>
                <w:color w:val="000000"/>
                <w:sz w:val="18"/>
                <w:szCs w:val="18"/>
                <w:lang w:eastAsia="tr-TR"/>
              </w:rPr>
            </w:pPr>
          </w:p>
        </w:tc>
      </w:tr>
      <w:tr w:rsidR="0028301A" w:rsidRPr="00884BCA" w:rsidTr="00162DA1">
        <w:trPr>
          <w:trHeight w:val="108"/>
        </w:trPr>
        <w:tc>
          <w:tcPr>
            <w:tcW w:w="853" w:type="dxa"/>
            <w:vMerge w:val="restart"/>
            <w:vAlign w:val="center"/>
          </w:tcPr>
          <w:p w:rsidR="0028301A" w:rsidRPr="00884BCA" w:rsidRDefault="0028301A" w:rsidP="006D1B6A">
            <w:pPr>
              <w:spacing w:after="0" w:line="240" w:lineRule="auto"/>
              <w:rPr>
                <w:rFonts w:eastAsia="Times New Roman" w:cstheme="minorHAnsi"/>
                <w:b/>
                <w:bCs/>
                <w:color w:val="000000"/>
                <w:sz w:val="18"/>
                <w:szCs w:val="18"/>
                <w:lang w:eastAsia="tr-TR"/>
              </w:rPr>
            </w:pPr>
            <w:r>
              <w:rPr>
                <w:rFonts w:eastAsia="Times New Roman" w:cstheme="minorHAnsi"/>
                <w:b/>
                <w:bCs/>
                <w:color w:val="000000"/>
                <w:sz w:val="18"/>
                <w:szCs w:val="18"/>
                <w:lang w:eastAsia="tr-TR"/>
              </w:rPr>
              <w:t>Dershane ya da Özel Ders</w:t>
            </w:r>
          </w:p>
        </w:tc>
        <w:tc>
          <w:tcPr>
            <w:tcW w:w="320" w:type="dxa"/>
            <w:vAlign w:val="center"/>
          </w:tcPr>
          <w:p w:rsidR="0028301A" w:rsidRPr="00F35C6A" w:rsidRDefault="0028301A" w:rsidP="006D1B6A">
            <w:pPr>
              <w:spacing w:after="0" w:line="240" w:lineRule="auto"/>
              <w:rPr>
                <w:rFonts w:eastAsia="Times New Roman" w:cstheme="minorHAnsi"/>
                <w:color w:val="000000"/>
                <w:sz w:val="16"/>
                <w:szCs w:val="16"/>
                <w:lang w:eastAsia="tr-TR"/>
              </w:rPr>
            </w:pPr>
            <w:r>
              <w:rPr>
                <w:rFonts w:eastAsia="Times New Roman" w:cstheme="minorHAnsi"/>
                <w:color w:val="000000"/>
                <w:sz w:val="16"/>
                <w:szCs w:val="16"/>
                <w:lang w:eastAsia="tr-TR"/>
              </w:rPr>
              <w:t>D1</w:t>
            </w:r>
          </w:p>
        </w:tc>
        <w:tc>
          <w:tcPr>
            <w:tcW w:w="1237"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60"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60"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297" w:type="dxa"/>
            <w:vMerge/>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r>
      <w:tr w:rsidR="0028301A" w:rsidRPr="00884BCA" w:rsidTr="00162DA1">
        <w:trPr>
          <w:trHeight w:val="108"/>
        </w:trPr>
        <w:tc>
          <w:tcPr>
            <w:tcW w:w="853" w:type="dxa"/>
            <w:vMerge/>
            <w:vAlign w:val="center"/>
          </w:tcPr>
          <w:p w:rsidR="0028301A" w:rsidRDefault="0028301A" w:rsidP="006D1B6A">
            <w:pPr>
              <w:spacing w:after="0" w:line="240" w:lineRule="auto"/>
              <w:rPr>
                <w:rFonts w:eastAsia="Times New Roman" w:cstheme="minorHAnsi"/>
                <w:b/>
                <w:bCs/>
                <w:color w:val="000000"/>
                <w:sz w:val="18"/>
                <w:szCs w:val="18"/>
                <w:lang w:eastAsia="tr-TR"/>
              </w:rPr>
            </w:pPr>
          </w:p>
        </w:tc>
        <w:tc>
          <w:tcPr>
            <w:tcW w:w="320" w:type="dxa"/>
            <w:vAlign w:val="center"/>
          </w:tcPr>
          <w:p w:rsidR="0028301A" w:rsidRPr="00F35C6A" w:rsidRDefault="0028301A" w:rsidP="006D1B6A">
            <w:pPr>
              <w:spacing w:after="0" w:line="240" w:lineRule="auto"/>
              <w:rPr>
                <w:rFonts w:eastAsia="Times New Roman" w:cstheme="minorHAnsi"/>
                <w:color w:val="000000"/>
                <w:sz w:val="16"/>
                <w:szCs w:val="16"/>
                <w:lang w:eastAsia="tr-TR"/>
              </w:rPr>
            </w:pPr>
            <w:r>
              <w:rPr>
                <w:rFonts w:eastAsia="Times New Roman" w:cstheme="minorHAnsi"/>
                <w:color w:val="000000"/>
                <w:sz w:val="16"/>
                <w:szCs w:val="16"/>
                <w:lang w:eastAsia="tr-TR"/>
              </w:rPr>
              <w:t>D2</w:t>
            </w:r>
          </w:p>
        </w:tc>
        <w:tc>
          <w:tcPr>
            <w:tcW w:w="1237"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60"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60"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297" w:type="dxa"/>
            <w:vMerge/>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r>
      <w:tr w:rsidR="0028301A" w:rsidRPr="00884BCA" w:rsidTr="00162DA1">
        <w:trPr>
          <w:trHeight w:val="108"/>
        </w:trPr>
        <w:tc>
          <w:tcPr>
            <w:tcW w:w="853" w:type="dxa"/>
            <w:vMerge/>
            <w:vAlign w:val="center"/>
          </w:tcPr>
          <w:p w:rsidR="0028301A" w:rsidRDefault="0028301A" w:rsidP="006D1B6A">
            <w:pPr>
              <w:spacing w:after="0" w:line="240" w:lineRule="auto"/>
              <w:rPr>
                <w:rFonts w:eastAsia="Times New Roman" w:cstheme="minorHAnsi"/>
                <w:b/>
                <w:bCs/>
                <w:color w:val="000000"/>
                <w:sz w:val="18"/>
                <w:szCs w:val="18"/>
                <w:lang w:eastAsia="tr-TR"/>
              </w:rPr>
            </w:pPr>
          </w:p>
        </w:tc>
        <w:tc>
          <w:tcPr>
            <w:tcW w:w="320" w:type="dxa"/>
            <w:vAlign w:val="center"/>
          </w:tcPr>
          <w:p w:rsidR="0028301A" w:rsidRPr="00F35C6A" w:rsidRDefault="0028301A" w:rsidP="006D1B6A">
            <w:pPr>
              <w:spacing w:after="0" w:line="240" w:lineRule="auto"/>
              <w:rPr>
                <w:rFonts w:eastAsia="Times New Roman" w:cstheme="minorHAnsi"/>
                <w:color w:val="000000"/>
                <w:sz w:val="16"/>
                <w:szCs w:val="16"/>
                <w:lang w:eastAsia="tr-TR"/>
              </w:rPr>
            </w:pPr>
            <w:r>
              <w:rPr>
                <w:rFonts w:eastAsia="Times New Roman" w:cstheme="minorHAnsi"/>
                <w:color w:val="000000"/>
                <w:sz w:val="16"/>
                <w:szCs w:val="16"/>
                <w:lang w:eastAsia="tr-TR"/>
              </w:rPr>
              <w:t>D3</w:t>
            </w:r>
          </w:p>
        </w:tc>
        <w:tc>
          <w:tcPr>
            <w:tcW w:w="1237"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60"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60"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297" w:type="dxa"/>
            <w:vMerge/>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r>
      <w:tr w:rsidR="0028301A" w:rsidRPr="00884BCA" w:rsidTr="00162DA1">
        <w:trPr>
          <w:trHeight w:val="108"/>
        </w:trPr>
        <w:tc>
          <w:tcPr>
            <w:tcW w:w="853" w:type="dxa"/>
            <w:vMerge/>
            <w:vAlign w:val="center"/>
          </w:tcPr>
          <w:p w:rsidR="0028301A" w:rsidRDefault="0028301A" w:rsidP="006D1B6A">
            <w:pPr>
              <w:spacing w:after="0" w:line="240" w:lineRule="auto"/>
              <w:rPr>
                <w:rFonts w:eastAsia="Times New Roman" w:cstheme="minorHAnsi"/>
                <w:b/>
                <w:bCs/>
                <w:color w:val="000000"/>
                <w:sz w:val="18"/>
                <w:szCs w:val="18"/>
                <w:lang w:eastAsia="tr-TR"/>
              </w:rPr>
            </w:pPr>
          </w:p>
        </w:tc>
        <w:tc>
          <w:tcPr>
            <w:tcW w:w="320" w:type="dxa"/>
            <w:vAlign w:val="center"/>
          </w:tcPr>
          <w:p w:rsidR="0028301A" w:rsidRPr="00F35C6A" w:rsidRDefault="0028301A" w:rsidP="006D1B6A">
            <w:pPr>
              <w:spacing w:after="0" w:line="240" w:lineRule="auto"/>
              <w:rPr>
                <w:rFonts w:eastAsia="Times New Roman" w:cstheme="minorHAnsi"/>
                <w:color w:val="000000"/>
                <w:sz w:val="16"/>
                <w:szCs w:val="16"/>
                <w:lang w:eastAsia="tr-TR"/>
              </w:rPr>
            </w:pPr>
            <w:r>
              <w:rPr>
                <w:rFonts w:eastAsia="Times New Roman" w:cstheme="minorHAnsi"/>
                <w:color w:val="000000"/>
                <w:sz w:val="16"/>
                <w:szCs w:val="16"/>
                <w:lang w:eastAsia="tr-TR"/>
              </w:rPr>
              <w:t>D4</w:t>
            </w:r>
          </w:p>
        </w:tc>
        <w:tc>
          <w:tcPr>
            <w:tcW w:w="1237"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60"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60"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297" w:type="dxa"/>
            <w:vMerge/>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r>
      <w:tr w:rsidR="0028301A" w:rsidRPr="00884BCA" w:rsidTr="00162DA1">
        <w:trPr>
          <w:trHeight w:val="108"/>
        </w:trPr>
        <w:tc>
          <w:tcPr>
            <w:tcW w:w="853" w:type="dxa"/>
            <w:vMerge/>
            <w:vAlign w:val="center"/>
          </w:tcPr>
          <w:p w:rsidR="0028301A" w:rsidRDefault="0028301A" w:rsidP="006D1B6A">
            <w:pPr>
              <w:spacing w:after="0" w:line="240" w:lineRule="auto"/>
              <w:rPr>
                <w:rFonts w:eastAsia="Times New Roman" w:cstheme="minorHAnsi"/>
                <w:b/>
                <w:bCs/>
                <w:color w:val="000000"/>
                <w:sz w:val="18"/>
                <w:szCs w:val="18"/>
                <w:lang w:eastAsia="tr-TR"/>
              </w:rPr>
            </w:pPr>
          </w:p>
        </w:tc>
        <w:tc>
          <w:tcPr>
            <w:tcW w:w="320" w:type="dxa"/>
            <w:vAlign w:val="center"/>
          </w:tcPr>
          <w:p w:rsidR="0028301A" w:rsidRPr="00F35C6A" w:rsidRDefault="0028301A" w:rsidP="006D1B6A">
            <w:pPr>
              <w:spacing w:after="0" w:line="240" w:lineRule="auto"/>
              <w:rPr>
                <w:rFonts w:eastAsia="Times New Roman" w:cstheme="minorHAnsi"/>
                <w:color w:val="000000"/>
                <w:sz w:val="16"/>
                <w:szCs w:val="16"/>
                <w:lang w:eastAsia="tr-TR"/>
              </w:rPr>
            </w:pPr>
            <w:r>
              <w:rPr>
                <w:rFonts w:eastAsia="Times New Roman" w:cstheme="minorHAnsi"/>
                <w:color w:val="000000"/>
                <w:sz w:val="16"/>
                <w:szCs w:val="16"/>
                <w:lang w:eastAsia="tr-TR"/>
              </w:rPr>
              <w:t>D5</w:t>
            </w:r>
          </w:p>
        </w:tc>
        <w:tc>
          <w:tcPr>
            <w:tcW w:w="1237"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60"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60"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297" w:type="dxa"/>
            <w:vMerge/>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r>
      <w:tr w:rsidR="0028301A" w:rsidRPr="00884BCA" w:rsidTr="00162DA1">
        <w:trPr>
          <w:trHeight w:val="108"/>
        </w:trPr>
        <w:tc>
          <w:tcPr>
            <w:tcW w:w="853" w:type="dxa"/>
            <w:vMerge/>
            <w:vAlign w:val="center"/>
          </w:tcPr>
          <w:p w:rsidR="0028301A" w:rsidRDefault="0028301A" w:rsidP="006D1B6A">
            <w:pPr>
              <w:spacing w:after="0" w:line="240" w:lineRule="auto"/>
              <w:rPr>
                <w:rFonts w:eastAsia="Times New Roman" w:cstheme="minorHAnsi"/>
                <w:b/>
                <w:bCs/>
                <w:color w:val="000000"/>
                <w:sz w:val="18"/>
                <w:szCs w:val="18"/>
                <w:lang w:eastAsia="tr-TR"/>
              </w:rPr>
            </w:pPr>
          </w:p>
        </w:tc>
        <w:tc>
          <w:tcPr>
            <w:tcW w:w="320" w:type="dxa"/>
            <w:vAlign w:val="center"/>
          </w:tcPr>
          <w:p w:rsidR="0028301A" w:rsidRPr="00F35C6A" w:rsidRDefault="0028301A" w:rsidP="006D1B6A">
            <w:pPr>
              <w:spacing w:after="0" w:line="240" w:lineRule="auto"/>
              <w:rPr>
                <w:rFonts w:eastAsia="Times New Roman" w:cstheme="minorHAnsi"/>
                <w:color w:val="000000"/>
                <w:sz w:val="16"/>
                <w:szCs w:val="16"/>
                <w:lang w:eastAsia="tr-TR"/>
              </w:rPr>
            </w:pPr>
            <w:r>
              <w:rPr>
                <w:rFonts w:eastAsia="Times New Roman" w:cstheme="minorHAnsi"/>
                <w:color w:val="000000"/>
                <w:sz w:val="16"/>
                <w:szCs w:val="16"/>
                <w:lang w:eastAsia="tr-TR"/>
              </w:rPr>
              <w:t>D6</w:t>
            </w:r>
          </w:p>
        </w:tc>
        <w:tc>
          <w:tcPr>
            <w:tcW w:w="1237"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60"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59"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560" w:type="dxa"/>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c>
          <w:tcPr>
            <w:tcW w:w="1297" w:type="dxa"/>
            <w:vMerge/>
            <w:vAlign w:val="center"/>
          </w:tcPr>
          <w:p w:rsidR="0028301A" w:rsidRPr="00884BCA" w:rsidRDefault="0028301A" w:rsidP="009332E6">
            <w:pPr>
              <w:spacing w:after="0" w:line="240" w:lineRule="auto"/>
              <w:jc w:val="center"/>
              <w:rPr>
                <w:rFonts w:eastAsia="Times New Roman" w:cstheme="minorHAnsi"/>
                <w:color w:val="000000"/>
                <w:sz w:val="18"/>
                <w:szCs w:val="18"/>
                <w:lang w:eastAsia="tr-TR"/>
              </w:rPr>
            </w:pPr>
          </w:p>
        </w:tc>
      </w:tr>
      <w:tr w:rsidR="0028301A" w:rsidRPr="00884BCA" w:rsidTr="00116434">
        <w:trPr>
          <w:trHeight w:val="189"/>
        </w:trPr>
        <w:tc>
          <w:tcPr>
            <w:tcW w:w="853" w:type="dxa"/>
            <w:shd w:val="clear" w:color="auto" w:fill="auto"/>
            <w:vAlign w:val="center"/>
          </w:tcPr>
          <w:p w:rsidR="0028301A" w:rsidRPr="00884BCA" w:rsidRDefault="0028301A" w:rsidP="006D1B6A">
            <w:pPr>
              <w:spacing w:after="0" w:line="240" w:lineRule="auto"/>
              <w:rPr>
                <w:rFonts w:eastAsia="Times New Roman" w:cstheme="minorHAnsi"/>
                <w:b/>
                <w:bCs/>
                <w:color w:val="000000"/>
                <w:sz w:val="18"/>
                <w:szCs w:val="18"/>
                <w:lang w:eastAsia="tr-TR"/>
              </w:rPr>
            </w:pPr>
          </w:p>
        </w:tc>
        <w:tc>
          <w:tcPr>
            <w:tcW w:w="1557" w:type="dxa"/>
            <w:gridSpan w:val="2"/>
            <w:shd w:val="clear" w:color="auto" w:fill="auto"/>
            <w:noWrap/>
            <w:vAlign w:val="center"/>
            <w:hideMark/>
          </w:tcPr>
          <w:p w:rsidR="0028301A" w:rsidRPr="00884BCA" w:rsidRDefault="0028301A" w:rsidP="006D1B6A">
            <w:pPr>
              <w:spacing w:after="0" w:line="240" w:lineRule="auto"/>
              <w:rPr>
                <w:rFonts w:eastAsia="Times New Roman" w:cstheme="minorHAnsi"/>
                <w:color w:val="000000"/>
                <w:sz w:val="18"/>
                <w:szCs w:val="18"/>
                <w:lang w:eastAsia="tr-TR"/>
              </w:rPr>
            </w:pPr>
            <w:r w:rsidRPr="00884BCA">
              <w:rPr>
                <w:rFonts w:eastAsia="Times New Roman" w:cstheme="minorHAnsi"/>
                <w:color w:val="000000"/>
                <w:sz w:val="18"/>
                <w:szCs w:val="18"/>
                <w:lang w:eastAsia="tr-TR"/>
              </w:rPr>
              <w:t xml:space="preserve">Dinlenme </w:t>
            </w:r>
          </w:p>
        </w:tc>
        <w:tc>
          <w:tcPr>
            <w:tcW w:w="1560" w:type="dxa"/>
            <w:shd w:val="clear" w:color="auto" w:fill="auto"/>
            <w:noWrap/>
            <w:vAlign w:val="center"/>
            <w:hideMark/>
          </w:tcPr>
          <w:p w:rsidR="0028301A" w:rsidRPr="00884BCA" w:rsidRDefault="0028301A" w:rsidP="006D1B6A">
            <w:pPr>
              <w:spacing w:after="0" w:line="240" w:lineRule="auto"/>
              <w:rPr>
                <w:rFonts w:eastAsia="Times New Roman" w:cstheme="minorHAnsi"/>
                <w:color w:val="000000"/>
                <w:sz w:val="18"/>
                <w:szCs w:val="18"/>
                <w:lang w:eastAsia="tr-TR"/>
              </w:rPr>
            </w:pPr>
            <w:r w:rsidRPr="00884BCA">
              <w:rPr>
                <w:rFonts w:eastAsia="Times New Roman" w:cstheme="minorHAnsi"/>
                <w:color w:val="000000"/>
                <w:sz w:val="18"/>
                <w:szCs w:val="18"/>
                <w:lang w:eastAsia="tr-TR"/>
              </w:rPr>
              <w:t xml:space="preserve">Dinlenme </w:t>
            </w:r>
          </w:p>
        </w:tc>
        <w:tc>
          <w:tcPr>
            <w:tcW w:w="1559" w:type="dxa"/>
            <w:shd w:val="clear" w:color="auto" w:fill="auto"/>
            <w:noWrap/>
            <w:vAlign w:val="center"/>
            <w:hideMark/>
          </w:tcPr>
          <w:p w:rsidR="0028301A" w:rsidRPr="00884BCA" w:rsidRDefault="0028301A" w:rsidP="006D1B6A">
            <w:pPr>
              <w:spacing w:after="0" w:line="240" w:lineRule="auto"/>
              <w:rPr>
                <w:rFonts w:eastAsia="Times New Roman" w:cstheme="minorHAnsi"/>
                <w:color w:val="000000"/>
                <w:sz w:val="18"/>
                <w:szCs w:val="18"/>
                <w:lang w:eastAsia="tr-TR"/>
              </w:rPr>
            </w:pPr>
            <w:r w:rsidRPr="00884BCA">
              <w:rPr>
                <w:rFonts w:eastAsia="Times New Roman" w:cstheme="minorHAnsi"/>
                <w:color w:val="000000"/>
                <w:sz w:val="18"/>
                <w:szCs w:val="18"/>
                <w:lang w:eastAsia="tr-TR"/>
              </w:rPr>
              <w:t xml:space="preserve">Dinlenme </w:t>
            </w:r>
          </w:p>
        </w:tc>
        <w:tc>
          <w:tcPr>
            <w:tcW w:w="1559" w:type="dxa"/>
            <w:shd w:val="clear" w:color="auto" w:fill="auto"/>
            <w:noWrap/>
            <w:vAlign w:val="center"/>
            <w:hideMark/>
          </w:tcPr>
          <w:p w:rsidR="0028301A" w:rsidRPr="00884BCA" w:rsidRDefault="0028301A" w:rsidP="006D1B6A">
            <w:pPr>
              <w:spacing w:after="0" w:line="240" w:lineRule="auto"/>
              <w:rPr>
                <w:rFonts w:eastAsia="Times New Roman" w:cstheme="minorHAnsi"/>
                <w:color w:val="000000"/>
                <w:sz w:val="18"/>
                <w:szCs w:val="18"/>
                <w:lang w:eastAsia="tr-TR"/>
              </w:rPr>
            </w:pPr>
            <w:r w:rsidRPr="00884BCA">
              <w:rPr>
                <w:rFonts w:eastAsia="Times New Roman" w:cstheme="minorHAnsi"/>
                <w:color w:val="000000"/>
                <w:sz w:val="18"/>
                <w:szCs w:val="18"/>
                <w:lang w:eastAsia="tr-TR"/>
              </w:rPr>
              <w:t xml:space="preserve">Dinlenme </w:t>
            </w:r>
          </w:p>
        </w:tc>
        <w:tc>
          <w:tcPr>
            <w:tcW w:w="1559" w:type="dxa"/>
            <w:shd w:val="clear" w:color="auto" w:fill="auto"/>
            <w:noWrap/>
            <w:vAlign w:val="center"/>
            <w:hideMark/>
          </w:tcPr>
          <w:p w:rsidR="0028301A" w:rsidRPr="00884BCA" w:rsidRDefault="0028301A" w:rsidP="006D1B6A">
            <w:pPr>
              <w:spacing w:after="0" w:line="240" w:lineRule="auto"/>
              <w:rPr>
                <w:rFonts w:eastAsia="Times New Roman" w:cstheme="minorHAnsi"/>
                <w:color w:val="000000"/>
                <w:sz w:val="18"/>
                <w:szCs w:val="18"/>
                <w:lang w:eastAsia="tr-TR"/>
              </w:rPr>
            </w:pPr>
            <w:r w:rsidRPr="00884BCA">
              <w:rPr>
                <w:rFonts w:eastAsia="Times New Roman" w:cstheme="minorHAnsi"/>
                <w:color w:val="000000"/>
                <w:sz w:val="18"/>
                <w:szCs w:val="18"/>
                <w:lang w:eastAsia="tr-TR"/>
              </w:rPr>
              <w:t xml:space="preserve">Dinlenme </w:t>
            </w:r>
          </w:p>
        </w:tc>
        <w:tc>
          <w:tcPr>
            <w:tcW w:w="1560" w:type="dxa"/>
            <w:shd w:val="clear" w:color="auto" w:fill="auto"/>
            <w:vAlign w:val="center"/>
          </w:tcPr>
          <w:p w:rsidR="0028301A" w:rsidRPr="00884BCA" w:rsidRDefault="00367A06" w:rsidP="009332E6">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Dinlenme</w:t>
            </w:r>
          </w:p>
        </w:tc>
        <w:tc>
          <w:tcPr>
            <w:tcW w:w="1297" w:type="dxa"/>
            <w:shd w:val="clear" w:color="auto" w:fill="auto"/>
            <w:noWrap/>
            <w:vAlign w:val="center"/>
            <w:hideMark/>
          </w:tcPr>
          <w:p w:rsidR="0028301A" w:rsidRPr="00884BCA" w:rsidRDefault="0028301A" w:rsidP="00111A47">
            <w:pPr>
              <w:spacing w:after="0" w:line="240" w:lineRule="auto"/>
              <w:jc w:val="center"/>
              <w:rPr>
                <w:rFonts w:eastAsia="Times New Roman" w:cstheme="minorHAnsi"/>
                <w:color w:val="000000"/>
                <w:sz w:val="18"/>
                <w:szCs w:val="18"/>
                <w:lang w:eastAsia="tr-TR"/>
              </w:rPr>
            </w:pPr>
            <w:r w:rsidRPr="00884BCA">
              <w:rPr>
                <w:rFonts w:eastAsia="Times New Roman" w:cstheme="minorHAnsi"/>
                <w:color w:val="000000"/>
                <w:sz w:val="18"/>
                <w:szCs w:val="18"/>
                <w:lang w:eastAsia="tr-TR"/>
              </w:rPr>
              <w:t>Dinlenme</w:t>
            </w:r>
          </w:p>
        </w:tc>
      </w:tr>
      <w:tr w:rsidR="0028301A" w:rsidRPr="00884BCA" w:rsidTr="00162DA1">
        <w:trPr>
          <w:trHeight w:val="1803"/>
        </w:trPr>
        <w:tc>
          <w:tcPr>
            <w:tcW w:w="853" w:type="dxa"/>
            <w:shd w:val="clear" w:color="auto" w:fill="auto"/>
            <w:noWrap/>
            <w:vAlign w:val="center"/>
          </w:tcPr>
          <w:p w:rsidR="0028301A" w:rsidRPr="00884BCA" w:rsidRDefault="0028301A" w:rsidP="006D1B6A">
            <w:pPr>
              <w:spacing w:after="0" w:line="240" w:lineRule="auto"/>
              <w:rPr>
                <w:rFonts w:eastAsia="Times New Roman" w:cstheme="minorHAnsi"/>
                <w:b/>
                <w:bCs/>
                <w:color w:val="000000"/>
                <w:sz w:val="18"/>
                <w:szCs w:val="18"/>
                <w:lang w:eastAsia="tr-TR"/>
              </w:rPr>
            </w:pPr>
            <w:r>
              <w:rPr>
                <w:rFonts w:eastAsia="Times New Roman" w:cstheme="minorHAnsi"/>
                <w:b/>
                <w:bCs/>
                <w:color w:val="000000"/>
                <w:sz w:val="18"/>
                <w:szCs w:val="18"/>
                <w:lang w:eastAsia="tr-TR"/>
              </w:rPr>
              <w:t>2 saat</w:t>
            </w:r>
          </w:p>
        </w:tc>
        <w:tc>
          <w:tcPr>
            <w:tcW w:w="1557" w:type="dxa"/>
            <w:gridSpan w:val="2"/>
            <w:shd w:val="clear" w:color="000000" w:fill="D8D8D8"/>
            <w:vAlign w:val="center"/>
            <w:hideMark/>
          </w:tcPr>
          <w:p w:rsidR="0028301A" w:rsidRPr="00884BCA" w:rsidRDefault="0028301A" w:rsidP="000E6724">
            <w:pPr>
              <w:spacing w:after="0" w:line="240" w:lineRule="auto"/>
              <w:rPr>
                <w:rFonts w:eastAsia="Times New Roman" w:cstheme="minorHAnsi"/>
                <w:color w:val="000000"/>
                <w:sz w:val="18"/>
                <w:szCs w:val="18"/>
                <w:lang w:eastAsia="tr-TR"/>
              </w:rPr>
            </w:pPr>
            <w:r w:rsidRPr="00884BCA">
              <w:rPr>
                <w:rFonts w:eastAsia="Times New Roman" w:cstheme="minorHAnsi"/>
                <w:color w:val="C00000"/>
                <w:sz w:val="18"/>
                <w:szCs w:val="18"/>
                <w:lang w:eastAsia="tr-TR"/>
              </w:rPr>
              <w:t>(1. Tekrar)</w:t>
            </w:r>
            <w:r w:rsidRPr="00884BCA">
              <w:rPr>
                <w:rFonts w:eastAsia="Times New Roman" w:cstheme="minorHAnsi"/>
                <w:color w:val="000000"/>
                <w:sz w:val="18"/>
                <w:szCs w:val="18"/>
                <w:lang w:eastAsia="tr-TR"/>
              </w:rPr>
              <w:t xml:space="preserve"> Günlük okul Konuların çalışılması</w:t>
            </w:r>
            <w:r>
              <w:rPr>
                <w:rFonts w:eastAsia="Times New Roman" w:cstheme="minorHAnsi"/>
                <w:color w:val="000000"/>
                <w:sz w:val="18"/>
                <w:szCs w:val="18"/>
                <w:lang w:eastAsia="tr-TR"/>
              </w:rPr>
              <w:t>, ödevlerin yapılması</w:t>
            </w:r>
            <w:r w:rsidRPr="00884BCA">
              <w:rPr>
                <w:rFonts w:eastAsia="Times New Roman" w:cstheme="minorHAnsi"/>
                <w:color w:val="000000"/>
                <w:sz w:val="18"/>
                <w:szCs w:val="18"/>
                <w:lang w:eastAsia="tr-TR"/>
              </w:rPr>
              <w:t xml:space="preserve"> ve soru çözümü</w:t>
            </w:r>
            <w:r>
              <w:rPr>
                <w:rFonts w:eastAsia="Times New Roman" w:cstheme="minorHAnsi"/>
                <w:color w:val="000000"/>
                <w:sz w:val="18"/>
                <w:szCs w:val="18"/>
                <w:lang w:eastAsia="tr-TR"/>
              </w:rPr>
              <w:t>, ertesi gün olan derslere göz atılması</w:t>
            </w:r>
          </w:p>
        </w:tc>
        <w:tc>
          <w:tcPr>
            <w:tcW w:w="1560" w:type="dxa"/>
            <w:shd w:val="clear" w:color="000000" w:fill="D8D8D8"/>
            <w:vAlign w:val="center"/>
            <w:hideMark/>
          </w:tcPr>
          <w:p w:rsidR="0028301A" w:rsidRPr="00884BCA" w:rsidRDefault="0028301A" w:rsidP="003E4AB9">
            <w:pPr>
              <w:spacing w:after="0" w:line="240" w:lineRule="auto"/>
              <w:rPr>
                <w:rFonts w:eastAsia="Times New Roman" w:cstheme="minorHAnsi"/>
                <w:color w:val="000000"/>
                <w:sz w:val="18"/>
                <w:szCs w:val="18"/>
                <w:lang w:eastAsia="tr-TR"/>
              </w:rPr>
            </w:pPr>
            <w:r w:rsidRPr="00884BCA">
              <w:rPr>
                <w:rFonts w:eastAsia="Times New Roman" w:cstheme="minorHAnsi"/>
                <w:color w:val="C00000"/>
                <w:sz w:val="18"/>
                <w:szCs w:val="18"/>
                <w:lang w:eastAsia="tr-TR"/>
              </w:rPr>
              <w:t>(1. Tekrar)</w:t>
            </w:r>
            <w:r w:rsidRPr="00884BCA">
              <w:rPr>
                <w:rFonts w:eastAsia="Times New Roman" w:cstheme="minorHAnsi"/>
                <w:color w:val="000000"/>
                <w:sz w:val="18"/>
                <w:szCs w:val="18"/>
                <w:lang w:eastAsia="tr-TR"/>
              </w:rPr>
              <w:t xml:space="preserve"> Günlük okul Konuların çalışılması</w:t>
            </w:r>
            <w:r>
              <w:rPr>
                <w:rFonts w:eastAsia="Times New Roman" w:cstheme="minorHAnsi"/>
                <w:color w:val="000000"/>
                <w:sz w:val="18"/>
                <w:szCs w:val="18"/>
                <w:lang w:eastAsia="tr-TR"/>
              </w:rPr>
              <w:t>, ödevlerin yapılması</w:t>
            </w:r>
            <w:r w:rsidRPr="00884BCA">
              <w:rPr>
                <w:rFonts w:eastAsia="Times New Roman" w:cstheme="minorHAnsi"/>
                <w:color w:val="000000"/>
                <w:sz w:val="18"/>
                <w:szCs w:val="18"/>
                <w:lang w:eastAsia="tr-TR"/>
              </w:rPr>
              <w:t xml:space="preserve"> ve soru çözümü</w:t>
            </w:r>
            <w:r>
              <w:rPr>
                <w:rFonts w:eastAsia="Times New Roman" w:cstheme="minorHAnsi"/>
                <w:color w:val="000000"/>
                <w:sz w:val="18"/>
                <w:szCs w:val="18"/>
                <w:lang w:eastAsia="tr-TR"/>
              </w:rPr>
              <w:t>, ertesi gün olan derslere göz atılması</w:t>
            </w:r>
          </w:p>
        </w:tc>
        <w:tc>
          <w:tcPr>
            <w:tcW w:w="1559" w:type="dxa"/>
            <w:shd w:val="clear" w:color="000000" w:fill="D8D8D8"/>
            <w:vAlign w:val="center"/>
            <w:hideMark/>
          </w:tcPr>
          <w:p w:rsidR="0028301A" w:rsidRPr="00884BCA" w:rsidRDefault="0028301A" w:rsidP="003E4AB9">
            <w:pPr>
              <w:spacing w:after="0" w:line="240" w:lineRule="auto"/>
              <w:rPr>
                <w:rFonts w:eastAsia="Times New Roman" w:cstheme="minorHAnsi"/>
                <w:color w:val="000000"/>
                <w:sz w:val="18"/>
                <w:szCs w:val="18"/>
                <w:lang w:eastAsia="tr-TR"/>
              </w:rPr>
            </w:pPr>
            <w:r w:rsidRPr="00884BCA">
              <w:rPr>
                <w:rFonts w:eastAsia="Times New Roman" w:cstheme="minorHAnsi"/>
                <w:color w:val="C00000"/>
                <w:sz w:val="18"/>
                <w:szCs w:val="18"/>
                <w:lang w:eastAsia="tr-TR"/>
              </w:rPr>
              <w:t>(1. Tekrar)</w:t>
            </w:r>
            <w:r w:rsidRPr="00884BCA">
              <w:rPr>
                <w:rFonts w:eastAsia="Times New Roman" w:cstheme="minorHAnsi"/>
                <w:color w:val="000000"/>
                <w:sz w:val="18"/>
                <w:szCs w:val="18"/>
                <w:lang w:eastAsia="tr-TR"/>
              </w:rPr>
              <w:t xml:space="preserve"> Günlük okul Konuların çalışılması</w:t>
            </w:r>
            <w:r>
              <w:rPr>
                <w:rFonts w:eastAsia="Times New Roman" w:cstheme="minorHAnsi"/>
                <w:color w:val="000000"/>
                <w:sz w:val="18"/>
                <w:szCs w:val="18"/>
                <w:lang w:eastAsia="tr-TR"/>
              </w:rPr>
              <w:t>, ödevlerin yapılması</w:t>
            </w:r>
            <w:r w:rsidRPr="00884BCA">
              <w:rPr>
                <w:rFonts w:eastAsia="Times New Roman" w:cstheme="minorHAnsi"/>
                <w:color w:val="000000"/>
                <w:sz w:val="18"/>
                <w:szCs w:val="18"/>
                <w:lang w:eastAsia="tr-TR"/>
              </w:rPr>
              <w:t xml:space="preserve"> ve soru çözümü</w:t>
            </w:r>
            <w:r>
              <w:rPr>
                <w:rFonts w:eastAsia="Times New Roman" w:cstheme="minorHAnsi"/>
                <w:color w:val="000000"/>
                <w:sz w:val="18"/>
                <w:szCs w:val="18"/>
                <w:lang w:eastAsia="tr-TR"/>
              </w:rPr>
              <w:t>, ertesi gün olan derslere göz atılması</w:t>
            </w:r>
          </w:p>
        </w:tc>
        <w:tc>
          <w:tcPr>
            <w:tcW w:w="1559" w:type="dxa"/>
            <w:shd w:val="clear" w:color="000000" w:fill="D8D8D8"/>
            <w:vAlign w:val="center"/>
            <w:hideMark/>
          </w:tcPr>
          <w:p w:rsidR="0028301A" w:rsidRPr="00884BCA" w:rsidRDefault="0028301A" w:rsidP="003E4AB9">
            <w:pPr>
              <w:spacing w:after="0" w:line="240" w:lineRule="auto"/>
              <w:rPr>
                <w:rFonts w:eastAsia="Times New Roman" w:cstheme="minorHAnsi"/>
                <w:color w:val="000000"/>
                <w:sz w:val="18"/>
                <w:szCs w:val="18"/>
                <w:lang w:eastAsia="tr-TR"/>
              </w:rPr>
            </w:pPr>
            <w:r w:rsidRPr="00884BCA">
              <w:rPr>
                <w:rFonts w:eastAsia="Times New Roman" w:cstheme="minorHAnsi"/>
                <w:color w:val="C00000"/>
                <w:sz w:val="18"/>
                <w:szCs w:val="18"/>
                <w:lang w:eastAsia="tr-TR"/>
              </w:rPr>
              <w:t>(1. Tekrar)</w:t>
            </w:r>
            <w:r w:rsidRPr="00884BCA">
              <w:rPr>
                <w:rFonts w:eastAsia="Times New Roman" w:cstheme="minorHAnsi"/>
                <w:color w:val="000000"/>
                <w:sz w:val="18"/>
                <w:szCs w:val="18"/>
                <w:lang w:eastAsia="tr-TR"/>
              </w:rPr>
              <w:t xml:space="preserve"> Günlük okul Konuların çalışılması</w:t>
            </w:r>
            <w:r>
              <w:rPr>
                <w:rFonts w:eastAsia="Times New Roman" w:cstheme="minorHAnsi"/>
                <w:color w:val="000000"/>
                <w:sz w:val="18"/>
                <w:szCs w:val="18"/>
                <w:lang w:eastAsia="tr-TR"/>
              </w:rPr>
              <w:t>, ödevlerin yapılması</w:t>
            </w:r>
            <w:r w:rsidRPr="00884BCA">
              <w:rPr>
                <w:rFonts w:eastAsia="Times New Roman" w:cstheme="minorHAnsi"/>
                <w:color w:val="000000"/>
                <w:sz w:val="18"/>
                <w:szCs w:val="18"/>
                <w:lang w:eastAsia="tr-TR"/>
              </w:rPr>
              <w:t xml:space="preserve"> ve soru çözümü</w:t>
            </w:r>
            <w:r>
              <w:rPr>
                <w:rFonts w:eastAsia="Times New Roman" w:cstheme="minorHAnsi"/>
                <w:color w:val="000000"/>
                <w:sz w:val="18"/>
                <w:szCs w:val="18"/>
                <w:lang w:eastAsia="tr-TR"/>
              </w:rPr>
              <w:t>, ertesi gün olan derslere göz atılması</w:t>
            </w:r>
          </w:p>
        </w:tc>
        <w:tc>
          <w:tcPr>
            <w:tcW w:w="1559" w:type="dxa"/>
            <w:shd w:val="clear" w:color="000000" w:fill="D8D8D8"/>
            <w:vAlign w:val="center"/>
            <w:hideMark/>
          </w:tcPr>
          <w:p w:rsidR="0028301A" w:rsidRPr="00884BCA" w:rsidRDefault="0028301A" w:rsidP="003E4AB9">
            <w:pPr>
              <w:spacing w:after="0" w:line="240" w:lineRule="auto"/>
              <w:rPr>
                <w:rFonts w:eastAsia="Times New Roman" w:cstheme="minorHAnsi"/>
                <w:color w:val="000000"/>
                <w:sz w:val="18"/>
                <w:szCs w:val="18"/>
                <w:lang w:eastAsia="tr-TR"/>
              </w:rPr>
            </w:pPr>
            <w:r w:rsidRPr="00884BCA">
              <w:rPr>
                <w:rFonts w:eastAsia="Times New Roman" w:cstheme="minorHAnsi"/>
                <w:color w:val="C00000"/>
                <w:sz w:val="18"/>
                <w:szCs w:val="18"/>
                <w:lang w:eastAsia="tr-TR"/>
              </w:rPr>
              <w:t>(1. Tekrar)</w:t>
            </w:r>
            <w:r w:rsidRPr="00884BCA">
              <w:rPr>
                <w:rFonts w:eastAsia="Times New Roman" w:cstheme="minorHAnsi"/>
                <w:color w:val="000000"/>
                <w:sz w:val="18"/>
                <w:szCs w:val="18"/>
                <w:lang w:eastAsia="tr-TR"/>
              </w:rPr>
              <w:t xml:space="preserve"> Günlük okul Konuların çalışılması</w:t>
            </w:r>
            <w:r>
              <w:rPr>
                <w:rFonts w:eastAsia="Times New Roman" w:cstheme="minorHAnsi"/>
                <w:color w:val="000000"/>
                <w:sz w:val="18"/>
                <w:szCs w:val="18"/>
                <w:lang w:eastAsia="tr-TR"/>
              </w:rPr>
              <w:t>, ödevlerin yapılması</w:t>
            </w:r>
            <w:r w:rsidRPr="00884BCA">
              <w:rPr>
                <w:rFonts w:eastAsia="Times New Roman" w:cstheme="minorHAnsi"/>
                <w:color w:val="000000"/>
                <w:sz w:val="18"/>
                <w:szCs w:val="18"/>
                <w:lang w:eastAsia="tr-TR"/>
              </w:rPr>
              <w:t xml:space="preserve"> ve soru çözümü</w:t>
            </w:r>
            <w:r>
              <w:rPr>
                <w:rFonts w:eastAsia="Times New Roman" w:cstheme="minorHAnsi"/>
                <w:color w:val="000000"/>
                <w:sz w:val="18"/>
                <w:szCs w:val="18"/>
                <w:lang w:eastAsia="tr-TR"/>
              </w:rPr>
              <w:t>, ertesi gün olan derslere göz atılması</w:t>
            </w:r>
          </w:p>
        </w:tc>
        <w:tc>
          <w:tcPr>
            <w:tcW w:w="1560" w:type="dxa"/>
            <w:shd w:val="clear" w:color="000000" w:fill="D8D8D8"/>
            <w:vAlign w:val="center"/>
          </w:tcPr>
          <w:p w:rsidR="0028301A" w:rsidRPr="00884BCA" w:rsidRDefault="0028301A" w:rsidP="003E4AB9">
            <w:pPr>
              <w:spacing w:after="0" w:line="240" w:lineRule="auto"/>
              <w:rPr>
                <w:rFonts w:eastAsia="Times New Roman" w:cstheme="minorHAnsi"/>
                <w:color w:val="000000"/>
                <w:sz w:val="18"/>
                <w:szCs w:val="18"/>
                <w:lang w:eastAsia="tr-TR"/>
              </w:rPr>
            </w:pPr>
            <w:r w:rsidRPr="00884BCA">
              <w:rPr>
                <w:rFonts w:eastAsia="Times New Roman" w:cstheme="minorHAnsi"/>
                <w:color w:val="C00000"/>
                <w:sz w:val="18"/>
                <w:szCs w:val="18"/>
                <w:lang w:eastAsia="tr-TR"/>
              </w:rPr>
              <w:t>(1. Tekrar)</w:t>
            </w:r>
            <w:r w:rsidRPr="00884BCA">
              <w:rPr>
                <w:rFonts w:eastAsia="Times New Roman" w:cstheme="minorHAnsi"/>
                <w:color w:val="000000"/>
                <w:sz w:val="18"/>
                <w:szCs w:val="18"/>
                <w:lang w:eastAsia="tr-TR"/>
              </w:rPr>
              <w:t xml:space="preserve"> Günlük okul Konuların çalışılması</w:t>
            </w:r>
            <w:r>
              <w:rPr>
                <w:rFonts w:eastAsia="Times New Roman" w:cstheme="minorHAnsi"/>
                <w:color w:val="000000"/>
                <w:sz w:val="18"/>
                <w:szCs w:val="18"/>
                <w:lang w:eastAsia="tr-TR"/>
              </w:rPr>
              <w:t>, ödevlerin yapılması</w:t>
            </w:r>
            <w:r w:rsidRPr="00884BCA">
              <w:rPr>
                <w:rFonts w:eastAsia="Times New Roman" w:cstheme="minorHAnsi"/>
                <w:color w:val="000000"/>
                <w:sz w:val="18"/>
                <w:szCs w:val="18"/>
                <w:lang w:eastAsia="tr-TR"/>
              </w:rPr>
              <w:t xml:space="preserve"> ve soru çözümü</w:t>
            </w:r>
            <w:r>
              <w:rPr>
                <w:rFonts w:eastAsia="Times New Roman" w:cstheme="minorHAnsi"/>
                <w:color w:val="000000"/>
                <w:sz w:val="18"/>
                <w:szCs w:val="18"/>
                <w:lang w:eastAsia="tr-TR"/>
              </w:rPr>
              <w:t>, ertesi gün olan derslere göz atılması</w:t>
            </w:r>
          </w:p>
        </w:tc>
        <w:tc>
          <w:tcPr>
            <w:tcW w:w="1297" w:type="dxa"/>
            <w:shd w:val="clear" w:color="000000" w:fill="BFBFBF"/>
            <w:vAlign w:val="center"/>
            <w:hideMark/>
          </w:tcPr>
          <w:p w:rsidR="0028301A" w:rsidRDefault="0028301A" w:rsidP="00162DA1">
            <w:pPr>
              <w:spacing w:after="0" w:line="240" w:lineRule="auto"/>
              <w:jc w:val="center"/>
              <w:rPr>
                <w:rFonts w:eastAsia="Times New Roman" w:cstheme="minorHAnsi"/>
                <w:b/>
                <w:bCs/>
                <w:color w:val="C00000"/>
                <w:sz w:val="18"/>
                <w:szCs w:val="18"/>
                <w:lang w:eastAsia="tr-TR"/>
              </w:rPr>
            </w:pPr>
            <w:r w:rsidRPr="00884BCA">
              <w:rPr>
                <w:rFonts w:eastAsia="Times New Roman" w:cstheme="minorHAnsi"/>
                <w:b/>
                <w:bCs/>
                <w:color w:val="C00000"/>
                <w:sz w:val="18"/>
                <w:szCs w:val="18"/>
                <w:lang w:eastAsia="tr-TR"/>
              </w:rPr>
              <w:t xml:space="preserve">(2.Tekrar) </w:t>
            </w:r>
            <w:r>
              <w:rPr>
                <w:rFonts w:eastAsia="Times New Roman" w:cstheme="minorHAnsi"/>
                <w:b/>
                <w:bCs/>
                <w:color w:val="C00000"/>
                <w:sz w:val="18"/>
                <w:szCs w:val="18"/>
                <w:lang w:eastAsia="tr-TR"/>
              </w:rPr>
              <w:t xml:space="preserve">          (En az 2 saat)</w:t>
            </w:r>
          </w:p>
          <w:p w:rsidR="0028301A" w:rsidRPr="00884BCA" w:rsidRDefault="0028301A" w:rsidP="00162DA1">
            <w:pPr>
              <w:spacing w:after="0" w:line="240" w:lineRule="auto"/>
              <w:jc w:val="center"/>
              <w:rPr>
                <w:rFonts w:eastAsia="Times New Roman" w:cstheme="minorHAnsi"/>
                <w:b/>
                <w:bCs/>
                <w:color w:val="000000"/>
                <w:sz w:val="18"/>
                <w:szCs w:val="18"/>
                <w:lang w:eastAsia="tr-TR"/>
              </w:rPr>
            </w:pPr>
            <w:r w:rsidRPr="00884BCA">
              <w:rPr>
                <w:rFonts w:eastAsia="Times New Roman" w:cstheme="minorHAnsi"/>
                <w:b/>
                <w:bCs/>
                <w:color w:val="000000"/>
                <w:sz w:val="18"/>
                <w:szCs w:val="18"/>
                <w:lang w:eastAsia="tr-TR"/>
              </w:rPr>
              <w:t>Bu hafta okulda işlenen</w:t>
            </w:r>
            <w:r w:rsidR="00162DA1">
              <w:rPr>
                <w:rFonts w:eastAsia="Times New Roman" w:cstheme="minorHAnsi"/>
                <w:b/>
                <w:bCs/>
                <w:color w:val="000000"/>
                <w:sz w:val="18"/>
                <w:szCs w:val="18"/>
                <w:lang w:eastAsia="tr-TR"/>
              </w:rPr>
              <w:t xml:space="preserve">      d</w:t>
            </w:r>
            <w:r w:rsidRPr="00884BCA">
              <w:rPr>
                <w:rFonts w:eastAsia="Times New Roman" w:cstheme="minorHAnsi"/>
                <w:b/>
                <w:bCs/>
                <w:color w:val="000000"/>
                <w:sz w:val="18"/>
                <w:szCs w:val="18"/>
                <w:lang w:eastAsia="tr-TR"/>
              </w:rPr>
              <w:t>ers konularının kısa tekrarı ve soru çözümü</w:t>
            </w:r>
          </w:p>
        </w:tc>
      </w:tr>
      <w:tr w:rsidR="0028301A" w:rsidRPr="00884BCA" w:rsidTr="00116434">
        <w:trPr>
          <w:trHeight w:val="161"/>
        </w:trPr>
        <w:tc>
          <w:tcPr>
            <w:tcW w:w="853" w:type="dxa"/>
            <w:shd w:val="clear" w:color="auto" w:fill="auto"/>
            <w:noWrap/>
            <w:vAlign w:val="center"/>
          </w:tcPr>
          <w:p w:rsidR="0028301A" w:rsidRPr="00884BCA" w:rsidRDefault="0028301A" w:rsidP="006D1B6A">
            <w:pPr>
              <w:spacing w:after="0" w:line="240" w:lineRule="auto"/>
              <w:rPr>
                <w:rFonts w:eastAsia="Times New Roman" w:cstheme="minorHAnsi"/>
                <w:b/>
                <w:bCs/>
                <w:color w:val="000000"/>
                <w:sz w:val="18"/>
                <w:szCs w:val="18"/>
                <w:lang w:eastAsia="tr-TR"/>
              </w:rPr>
            </w:pPr>
            <w:r>
              <w:rPr>
                <w:rFonts w:eastAsia="Times New Roman" w:cstheme="minorHAnsi"/>
                <w:b/>
                <w:bCs/>
                <w:color w:val="000000"/>
                <w:sz w:val="18"/>
                <w:szCs w:val="18"/>
                <w:lang w:eastAsia="tr-TR"/>
              </w:rPr>
              <w:t>15 dk</w:t>
            </w:r>
          </w:p>
        </w:tc>
        <w:tc>
          <w:tcPr>
            <w:tcW w:w="1557" w:type="dxa"/>
            <w:gridSpan w:val="2"/>
            <w:shd w:val="clear" w:color="auto" w:fill="auto"/>
            <w:noWrap/>
            <w:vAlign w:val="center"/>
            <w:hideMark/>
          </w:tcPr>
          <w:p w:rsidR="0028301A" w:rsidRPr="00884BCA" w:rsidRDefault="0028301A" w:rsidP="006D1B6A">
            <w:pPr>
              <w:spacing w:after="0" w:line="240" w:lineRule="auto"/>
              <w:rPr>
                <w:rFonts w:eastAsia="Times New Roman" w:cstheme="minorHAnsi"/>
                <w:color w:val="000000"/>
                <w:sz w:val="18"/>
                <w:szCs w:val="18"/>
                <w:lang w:eastAsia="tr-TR"/>
              </w:rPr>
            </w:pPr>
            <w:r w:rsidRPr="00884BCA">
              <w:rPr>
                <w:rFonts w:eastAsia="Times New Roman" w:cstheme="minorHAnsi"/>
                <w:color w:val="000000"/>
                <w:sz w:val="18"/>
                <w:szCs w:val="18"/>
                <w:lang w:eastAsia="tr-TR"/>
              </w:rPr>
              <w:t xml:space="preserve">Dinlenme </w:t>
            </w:r>
          </w:p>
        </w:tc>
        <w:tc>
          <w:tcPr>
            <w:tcW w:w="1560" w:type="dxa"/>
            <w:shd w:val="clear" w:color="auto" w:fill="auto"/>
            <w:noWrap/>
            <w:vAlign w:val="center"/>
            <w:hideMark/>
          </w:tcPr>
          <w:p w:rsidR="0028301A" w:rsidRPr="00884BCA" w:rsidRDefault="0028301A" w:rsidP="006D1B6A">
            <w:pPr>
              <w:spacing w:after="0" w:line="240" w:lineRule="auto"/>
              <w:rPr>
                <w:rFonts w:eastAsia="Times New Roman" w:cstheme="minorHAnsi"/>
                <w:color w:val="000000"/>
                <w:sz w:val="18"/>
                <w:szCs w:val="18"/>
                <w:lang w:eastAsia="tr-TR"/>
              </w:rPr>
            </w:pPr>
            <w:r w:rsidRPr="00884BCA">
              <w:rPr>
                <w:rFonts w:eastAsia="Times New Roman" w:cstheme="minorHAnsi"/>
                <w:color w:val="000000"/>
                <w:sz w:val="18"/>
                <w:szCs w:val="18"/>
                <w:lang w:eastAsia="tr-TR"/>
              </w:rPr>
              <w:t xml:space="preserve">Dinlenme </w:t>
            </w:r>
          </w:p>
        </w:tc>
        <w:tc>
          <w:tcPr>
            <w:tcW w:w="1559" w:type="dxa"/>
            <w:shd w:val="clear" w:color="auto" w:fill="auto"/>
            <w:noWrap/>
            <w:vAlign w:val="center"/>
            <w:hideMark/>
          </w:tcPr>
          <w:p w:rsidR="0028301A" w:rsidRPr="00884BCA" w:rsidRDefault="0028301A" w:rsidP="006D1B6A">
            <w:pPr>
              <w:spacing w:after="0" w:line="240" w:lineRule="auto"/>
              <w:rPr>
                <w:rFonts w:eastAsia="Times New Roman" w:cstheme="minorHAnsi"/>
                <w:color w:val="000000"/>
                <w:sz w:val="18"/>
                <w:szCs w:val="18"/>
                <w:lang w:eastAsia="tr-TR"/>
              </w:rPr>
            </w:pPr>
            <w:r w:rsidRPr="00884BCA">
              <w:rPr>
                <w:rFonts w:eastAsia="Times New Roman" w:cstheme="minorHAnsi"/>
                <w:color w:val="000000"/>
                <w:sz w:val="18"/>
                <w:szCs w:val="18"/>
                <w:lang w:eastAsia="tr-TR"/>
              </w:rPr>
              <w:t xml:space="preserve">Dinlenme </w:t>
            </w:r>
          </w:p>
        </w:tc>
        <w:tc>
          <w:tcPr>
            <w:tcW w:w="1559" w:type="dxa"/>
            <w:shd w:val="clear" w:color="auto" w:fill="auto"/>
            <w:noWrap/>
            <w:vAlign w:val="center"/>
            <w:hideMark/>
          </w:tcPr>
          <w:p w:rsidR="0028301A" w:rsidRPr="00884BCA" w:rsidRDefault="0028301A" w:rsidP="006D1B6A">
            <w:pPr>
              <w:spacing w:after="0" w:line="240" w:lineRule="auto"/>
              <w:rPr>
                <w:rFonts w:eastAsia="Times New Roman" w:cstheme="minorHAnsi"/>
                <w:color w:val="000000"/>
                <w:sz w:val="18"/>
                <w:szCs w:val="18"/>
                <w:lang w:eastAsia="tr-TR"/>
              </w:rPr>
            </w:pPr>
            <w:r w:rsidRPr="00884BCA">
              <w:rPr>
                <w:rFonts w:eastAsia="Times New Roman" w:cstheme="minorHAnsi"/>
                <w:color w:val="000000"/>
                <w:sz w:val="18"/>
                <w:szCs w:val="18"/>
                <w:lang w:eastAsia="tr-TR"/>
              </w:rPr>
              <w:t xml:space="preserve">Dinlenme </w:t>
            </w:r>
          </w:p>
        </w:tc>
        <w:tc>
          <w:tcPr>
            <w:tcW w:w="1559" w:type="dxa"/>
            <w:shd w:val="clear" w:color="auto" w:fill="auto"/>
            <w:noWrap/>
            <w:vAlign w:val="center"/>
            <w:hideMark/>
          </w:tcPr>
          <w:p w:rsidR="0028301A" w:rsidRPr="00884BCA" w:rsidRDefault="0028301A" w:rsidP="006D1B6A">
            <w:pPr>
              <w:spacing w:after="0" w:line="240" w:lineRule="auto"/>
              <w:rPr>
                <w:rFonts w:eastAsia="Times New Roman" w:cstheme="minorHAnsi"/>
                <w:color w:val="000000"/>
                <w:sz w:val="18"/>
                <w:szCs w:val="18"/>
                <w:lang w:eastAsia="tr-TR"/>
              </w:rPr>
            </w:pPr>
            <w:r w:rsidRPr="00884BCA">
              <w:rPr>
                <w:rFonts w:eastAsia="Times New Roman" w:cstheme="minorHAnsi"/>
                <w:color w:val="000000"/>
                <w:sz w:val="18"/>
                <w:szCs w:val="18"/>
                <w:lang w:eastAsia="tr-TR"/>
              </w:rPr>
              <w:t xml:space="preserve">Dinlenme </w:t>
            </w:r>
          </w:p>
        </w:tc>
        <w:tc>
          <w:tcPr>
            <w:tcW w:w="1560" w:type="dxa"/>
            <w:shd w:val="clear" w:color="auto" w:fill="auto"/>
            <w:vAlign w:val="center"/>
          </w:tcPr>
          <w:p w:rsidR="0028301A" w:rsidRPr="00884BCA" w:rsidRDefault="0028301A" w:rsidP="009332E6">
            <w:pPr>
              <w:spacing w:after="0" w:line="240" w:lineRule="auto"/>
              <w:rPr>
                <w:rFonts w:eastAsia="Times New Roman" w:cstheme="minorHAnsi"/>
                <w:color w:val="000000"/>
                <w:sz w:val="18"/>
                <w:szCs w:val="18"/>
                <w:lang w:eastAsia="tr-TR"/>
              </w:rPr>
            </w:pPr>
            <w:r w:rsidRPr="00884BCA">
              <w:rPr>
                <w:rFonts w:eastAsia="Times New Roman" w:cstheme="minorHAnsi"/>
                <w:color w:val="000000"/>
                <w:sz w:val="18"/>
                <w:szCs w:val="18"/>
                <w:lang w:eastAsia="tr-TR"/>
              </w:rPr>
              <w:t>Dinlenme</w:t>
            </w:r>
          </w:p>
        </w:tc>
        <w:tc>
          <w:tcPr>
            <w:tcW w:w="1297" w:type="dxa"/>
            <w:vMerge w:val="restart"/>
            <w:shd w:val="clear" w:color="000000" w:fill="92D050"/>
            <w:vAlign w:val="center"/>
            <w:hideMark/>
          </w:tcPr>
          <w:p w:rsidR="0028301A" w:rsidRPr="00884BCA" w:rsidRDefault="0028301A" w:rsidP="006D1B6A">
            <w:pPr>
              <w:spacing w:after="0" w:line="240" w:lineRule="auto"/>
              <w:jc w:val="center"/>
              <w:rPr>
                <w:rFonts w:eastAsia="Times New Roman" w:cstheme="minorHAnsi"/>
                <w:color w:val="000000"/>
                <w:sz w:val="18"/>
                <w:szCs w:val="18"/>
                <w:lang w:eastAsia="tr-TR"/>
              </w:rPr>
            </w:pPr>
            <w:r w:rsidRPr="00884BCA">
              <w:rPr>
                <w:rFonts w:eastAsia="Times New Roman" w:cstheme="minorHAnsi"/>
                <w:color w:val="000000"/>
                <w:sz w:val="18"/>
                <w:szCs w:val="18"/>
                <w:lang w:eastAsia="tr-TR"/>
              </w:rPr>
              <w:t>Dinlenme ve serbest zaman</w:t>
            </w:r>
          </w:p>
        </w:tc>
      </w:tr>
      <w:tr w:rsidR="0028301A" w:rsidRPr="00884BCA" w:rsidTr="00116434">
        <w:trPr>
          <w:trHeight w:val="916"/>
        </w:trPr>
        <w:tc>
          <w:tcPr>
            <w:tcW w:w="853" w:type="dxa"/>
            <w:shd w:val="clear" w:color="auto" w:fill="auto"/>
            <w:noWrap/>
            <w:vAlign w:val="center"/>
          </w:tcPr>
          <w:p w:rsidR="0028301A" w:rsidRDefault="0028301A" w:rsidP="006D1B6A">
            <w:pPr>
              <w:spacing w:after="0" w:line="240" w:lineRule="auto"/>
              <w:rPr>
                <w:rFonts w:eastAsia="Times New Roman" w:cstheme="minorHAnsi"/>
                <w:b/>
                <w:bCs/>
                <w:color w:val="000000"/>
                <w:sz w:val="18"/>
                <w:szCs w:val="18"/>
                <w:lang w:eastAsia="tr-TR"/>
              </w:rPr>
            </w:pPr>
            <w:r>
              <w:rPr>
                <w:rFonts w:eastAsia="Times New Roman" w:cstheme="minorHAnsi"/>
                <w:b/>
                <w:bCs/>
                <w:color w:val="000000"/>
                <w:sz w:val="18"/>
                <w:szCs w:val="18"/>
                <w:lang w:eastAsia="tr-TR"/>
              </w:rPr>
              <w:t xml:space="preserve">En az </w:t>
            </w:r>
          </w:p>
          <w:p w:rsidR="0028301A" w:rsidRPr="00884BCA" w:rsidRDefault="0028301A" w:rsidP="006D1B6A">
            <w:pPr>
              <w:spacing w:after="0" w:line="240" w:lineRule="auto"/>
              <w:rPr>
                <w:rFonts w:eastAsia="Times New Roman" w:cstheme="minorHAnsi"/>
                <w:b/>
                <w:bCs/>
                <w:color w:val="000000"/>
                <w:sz w:val="18"/>
                <w:szCs w:val="18"/>
                <w:lang w:eastAsia="tr-TR"/>
              </w:rPr>
            </w:pPr>
            <w:r>
              <w:rPr>
                <w:rFonts w:eastAsia="Times New Roman" w:cstheme="minorHAnsi"/>
                <w:b/>
                <w:bCs/>
                <w:color w:val="000000"/>
                <w:sz w:val="18"/>
                <w:szCs w:val="18"/>
                <w:lang w:eastAsia="tr-TR"/>
              </w:rPr>
              <w:t>1 saat</w:t>
            </w:r>
          </w:p>
        </w:tc>
        <w:tc>
          <w:tcPr>
            <w:tcW w:w="1557" w:type="dxa"/>
            <w:gridSpan w:val="2"/>
            <w:shd w:val="clear" w:color="000000" w:fill="E6B9B8"/>
            <w:vAlign w:val="center"/>
            <w:hideMark/>
          </w:tcPr>
          <w:p w:rsidR="0028301A" w:rsidRDefault="0028301A" w:rsidP="006D1B6A">
            <w:pPr>
              <w:spacing w:after="0" w:line="240" w:lineRule="auto"/>
              <w:rPr>
                <w:rFonts w:eastAsia="Times New Roman" w:cstheme="minorHAnsi"/>
                <w:color w:val="000000"/>
                <w:sz w:val="18"/>
                <w:szCs w:val="18"/>
                <w:lang w:eastAsia="tr-TR"/>
              </w:rPr>
            </w:pPr>
            <w:r w:rsidRPr="00884BCA">
              <w:rPr>
                <w:rFonts w:eastAsia="Times New Roman" w:cstheme="minorHAnsi"/>
                <w:b/>
                <w:color w:val="000000"/>
                <w:sz w:val="18"/>
                <w:szCs w:val="18"/>
                <w:lang w:eastAsia="tr-TR"/>
              </w:rPr>
              <w:t>Üniversite Hazırlık</w:t>
            </w:r>
            <w:r w:rsidRPr="00884BCA">
              <w:rPr>
                <w:rFonts w:eastAsia="Times New Roman" w:cstheme="minorHAnsi"/>
                <w:color w:val="000000"/>
                <w:sz w:val="18"/>
                <w:szCs w:val="18"/>
                <w:lang w:eastAsia="tr-TR"/>
              </w:rPr>
              <w:t xml:space="preserve">: </w:t>
            </w:r>
          </w:p>
          <w:p w:rsidR="0028301A" w:rsidRPr="00884BCA" w:rsidRDefault="0028301A" w:rsidP="00111A47">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9-</w:t>
            </w:r>
            <w:r w:rsidRPr="00884BCA">
              <w:rPr>
                <w:rFonts w:eastAsia="Times New Roman" w:cstheme="minorHAnsi"/>
                <w:color w:val="000000"/>
                <w:sz w:val="18"/>
                <w:szCs w:val="18"/>
                <w:lang w:eastAsia="tr-TR"/>
              </w:rPr>
              <w:t>10-11. sınıf ders konuları çalışma</w:t>
            </w:r>
            <w:r>
              <w:rPr>
                <w:rFonts w:eastAsia="Times New Roman" w:cstheme="minorHAnsi"/>
                <w:color w:val="000000"/>
                <w:sz w:val="18"/>
                <w:szCs w:val="18"/>
                <w:lang w:eastAsia="tr-TR"/>
              </w:rPr>
              <w:t xml:space="preserve"> + soru çözümü</w:t>
            </w:r>
          </w:p>
        </w:tc>
        <w:tc>
          <w:tcPr>
            <w:tcW w:w="1560" w:type="dxa"/>
            <w:shd w:val="clear" w:color="000000" w:fill="E6B9B8"/>
            <w:vAlign w:val="center"/>
            <w:hideMark/>
          </w:tcPr>
          <w:p w:rsidR="0028301A" w:rsidRDefault="0028301A" w:rsidP="00111A47">
            <w:pPr>
              <w:spacing w:after="0" w:line="240" w:lineRule="auto"/>
              <w:rPr>
                <w:rFonts w:eastAsia="Times New Roman" w:cstheme="minorHAnsi"/>
                <w:color w:val="000000"/>
                <w:sz w:val="18"/>
                <w:szCs w:val="18"/>
                <w:lang w:eastAsia="tr-TR"/>
              </w:rPr>
            </w:pPr>
            <w:r w:rsidRPr="00884BCA">
              <w:rPr>
                <w:rFonts w:eastAsia="Times New Roman" w:cstheme="minorHAnsi"/>
                <w:b/>
                <w:color w:val="000000"/>
                <w:sz w:val="18"/>
                <w:szCs w:val="18"/>
                <w:lang w:eastAsia="tr-TR"/>
              </w:rPr>
              <w:t>Üniversite Hazırlık</w:t>
            </w:r>
            <w:r w:rsidRPr="00884BCA">
              <w:rPr>
                <w:rFonts w:eastAsia="Times New Roman" w:cstheme="minorHAnsi"/>
                <w:color w:val="000000"/>
                <w:sz w:val="18"/>
                <w:szCs w:val="18"/>
                <w:lang w:eastAsia="tr-TR"/>
              </w:rPr>
              <w:t xml:space="preserve">: </w:t>
            </w:r>
          </w:p>
          <w:p w:rsidR="0028301A" w:rsidRPr="00884BCA" w:rsidRDefault="0028301A" w:rsidP="00111A47">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9-</w:t>
            </w:r>
            <w:r w:rsidRPr="00884BCA">
              <w:rPr>
                <w:rFonts w:eastAsia="Times New Roman" w:cstheme="minorHAnsi"/>
                <w:color w:val="000000"/>
                <w:sz w:val="18"/>
                <w:szCs w:val="18"/>
                <w:lang w:eastAsia="tr-TR"/>
              </w:rPr>
              <w:t>10-11. sınıf ders konuları çalışma</w:t>
            </w:r>
            <w:r>
              <w:rPr>
                <w:rFonts w:eastAsia="Times New Roman" w:cstheme="minorHAnsi"/>
                <w:color w:val="000000"/>
                <w:sz w:val="18"/>
                <w:szCs w:val="18"/>
                <w:lang w:eastAsia="tr-TR"/>
              </w:rPr>
              <w:t xml:space="preserve"> + soru çözümü</w:t>
            </w:r>
          </w:p>
        </w:tc>
        <w:tc>
          <w:tcPr>
            <w:tcW w:w="1559" w:type="dxa"/>
            <w:shd w:val="clear" w:color="000000" w:fill="E6B9B8"/>
            <w:vAlign w:val="center"/>
            <w:hideMark/>
          </w:tcPr>
          <w:p w:rsidR="0028301A" w:rsidRDefault="0028301A" w:rsidP="00111A47">
            <w:pPr>
              <w:spacing w:after="0" w:line="240" w:lineRule="auto"/>
              <w:rPr>
                <w:rFonts w:eastAsia="Times New Roman" w:cstheme="minorHAnsi"/>
                <w:color w:val="000000"/>
                <w:sz w:val="18"/>
                <w:szCs w:val="18"/>
                <w:lang w:eastAsia="tr-TR"/>
              </w:rPr>
            </w:pPr>
            <w:r w:rsidRPr="00884BCA">
              <w:rPr>
                <w:rFonts w:eastAsia="Times New Roman" w:cstheme="minorHAnsi"/>
                <w:b/>
                <w:color w:val="000000"/>
                <w:sz w:val="18"/>
                <w:szCs w:val="18"/>
                <w:lang w:eastAsia="tr-TR"/>
              </w:rPr>
              <w:t>Üniversite Hazırlık</w:t>
            </w:r>
            <w:r w:rsidRPr="00884BCA">
              <w:rPr>
                <w:rFonts w:eastAsia="Times New Roman" w:cstheme="minorHAnsi"/>
                <w:color w:val="000000"/>
                <w:sz w:val="18"/>
                <w:szCs w:val="18"/>
                <w:lang w:eastAsia="tr-TR"/>
              </w:rPr>
              <w:t xml:space="preserve">: </w:t>
            </w:r>
          </w:p>
          <w:p w:rsidR="0028301A" w:rsidRPr="00884BCA" w:rsidRDefault="0028301A" w:rsidP="00111A47">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9-</w:t>
            </w:r>
            <w:r w:rsidRPr="00884BCA">
              <w:rPr>
                <w:rFonts w:eastAsia="Times New Roman" w:cstheme="minorHAnsi"/>
                <w:color w:val="000000"/>
                <w:sz w:val="18"/>
                <w:szCs w:val="18"/>
                <w:lang w:eastAsia="tr-TR"/>
              </w:rPr>
              <w:t>10-11. sınıf ders konuları çalışma</w:t>
            </w:r>
            <w:r>
              <w:rPr>
                <w:rFonts w:eastAsia="Times New Roman" w:cstheme="minorHAnsi"/>
                <w:color w:val="000000"/>
                <w:sz w:val="18"/>
                <w:szCs w:val="18"/>
                <w:lang w:eastAsia="tr-TR"/>
              </w:rPr>
              <w:t xml:space="preserve"> + soru çözümü</w:t>
            </w:r>
          </w:p>
        </w:tc>
        <w:tc>
          <w:tcPr>
            <w:tcW w:w="1559" w:type="dxa"/>
            <w:shd w:val="clear" w:color="000000" w:fill="E6B9B8"/>
            <w:vAlign w:val="center"/>
            <w:hideMark/>
          </w:tcPr>
          <w:p w:rsidR="0028301A" w:rsidRDefault="0028301A" w:rsidP="00111A47">
            <w:pPr>
              <w:spacing w:after="0" w:line="240" w:lineRule="auto"/>
              <w:rPr>
                <w:rFonts w:eastAsia="Times New Roman" w:cstheme="minorHAnsi"/>
                <w:color w:val="000000"/>
                <w:sz w:val="18"/>
                <w:szCs w:val="18"/>
                <w:lang w:eastAsia="tr-TR"/>
              </w:rPr>
            </w:pPr>
            <w:r w:rsidRPr="00884BCA">
              <w:rPr>
                <w:rFonts w:eastAsia="Times New Roman" w:cstheme="minorHAnsi"/>
                <w:b/>
                <w:color w:val="000000"/>
                <w:sz w:val="18"/>
                <w:szCs w:val="18"/>
                <w:lang w:eastAsia="tr-TR"/>
              </w:rPr>
              <w:t>Üniversite Hazırlık</w:t>
            </w:r>
            <w:r w:rsidRPr="00884BCA">
              <w:rPr>
                <w:rFonts w:eastAsia="Times New Roman" w:cstheme="minorHAnsi"/>
                <w:color w:val="000000"/>
                <w:sz w:val="18"/>
                <w:szCs w:val="18"/>
                <w:lang w:eastAsia="tr-TR"/>
              </w:rPr>
              <w:t xml:space="preserve">: </w:t>
            </w:r>
          </w:p>
          <w:p w:rsidR="0028301A" w:rsidRPr="00884BCA" w:rsidRDefault="0028301A" w:rsidP="00111A47">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9-</w:t>
            </w:r>
            <w:r w:rsidRPr="00884BCA">
              <w:rPr>
                <w:rFonts w:eastAsia="Times New Roman" w:cstheme="minorHAnsi"/>
                <w:color w:val="000000"/>
                <w:sz w:val="18"/>
                <w:szCs w:val="18"/>
                <w:lang w:eastAsia="tr-TR"/>
              </w:rPr>
              <w:t>10-11. sınıf ders konuları çalışma</w:t>
            </w:r>
            <w:r>
              <w:rPr>
                <w:rFonts w:eastAsia="Times New Roman" w:cstheme="minorHAnsi"/>
                <w:color w:val="000000"/>
                <w:sz w:val="18"/>
                <w:szCs w:val="18"/>
                <w:lang w:eastAsia="tr-TR"/>
              </w:rPr>
              <w:t xml:space="preserve"> + soru çözümü</w:t>
            </w:r>
          </w:p>
        </w:tc>
        <w:tc>
          <w:tcPr>
            <w:tcW w:w="1559" w:type="dxa"/>
            <w:shd w:val="clear" w:color="000000" w:fill="E6B9B8"/>
            <w:vAlign w:val="center"/>
            <w:hideMark/>
          </w:tcPr>
          <w:p w:rsidR="0028301A" w:rsidRDefault="0028301A" w:rsidP="00111A47">
            <w:pPr>
              <w:spacing w:after="0" w:line="240" w:lineRule="auto"/>
              <w:rPr>
                <w:rFonts w:eastAsia="Times New Roman" w:cstheme="minorHAnsi"/>
                <w:color w:val="000000"/>
                <w:sz w:val="18"/>
                <w:szCs w:val="18"/>
                <w:lang w:eastAsia="tr-TR"/>
              </w:rPr>
            </w:pPr>
            <w:r w:rsidRPr="00884BCA">
              <w:rPr>
                <w:rFonts w:eastAsia="Times New Roman" w:cstheme="minorHAnsi"/>
                <w:b/>
                <w:color w:val="000000"/>
                <w:sz w:val="18"/>
                <w:szCs w:val="18"/>
                <w:lang w:eastAsia="tr-TR"/>
              </w:rPr>
              <w:t>Üniversite Hazırlık</w:t>
            </w:r>
            <w:r w:rsidRPr="00884BCA">
              <w:rPr>
                <w:rFonts w:eastAsia="Times New Roman" w:cstheme="minorHAnsi"/>
                <w:color w:val="000000"/>
                <w:sz w:val="18"/>
                <w:szCs w:val="18"/>
                <w:lang w:eastAsia="tr-TR"/>
              </w:rPr>
              <w:t xml:space="preserve">: </w:t>
            </w:r>
          </w:p>
          <w:p w:rsidR="0028301A" w:rsidRPr="00884BCA" w:rsidRDefault="0028301A" w:rsidP="00111A47">
            <w:pPr>
              <w:spacing w:after="0" w:line="240" w:lineRule="auto"/>
              <w:rPr>
                <w:rFonts w:eastAsia="Times New Roman" w:cstheme="minorHAnsi"/>
                <w:b/>
                <w:color w:val="000000"/>
                <w:sz w:val="18"/>
                <w:szCs w:val="18"/>
                <w:lang w:eastAsia="tr-TR"/>
              </w:rPr>
            </w:pPr>
            <w:r>
              <w:rPr>
                <w:rFonts w:eastAsia="Times New Roman" w:cstheme="minorHAnsi"/>
                <w:color w:val="000000"/>
                <w:sz w:val="18"/>
                <w:szCs w:val="18"/>
                <w:lang w:eastAsia="tr-TR"/>
              </w:rPr>
              <w:t>9-</w:t>
            </w:r>
            <w:r w:rsidRPr="00884BCA">
              <w:rPr>
                <w:rFonts w:eastAsia="Times New Roman" w:cstheme="minorHAnsi"/>
                <w:color w:val="000000"/>
                <w:sz w:val="18"/>
                <w:szCs w:val="18"/>
                <w:lang w:eastAsia="tr-TR"/>
              </w:rPr>
              <w:t>10-11. sınıf ders konuları çalışma</w:t>
            </w:r>
            <w:r>
              <w:rPr>
                <w:rFonts w:eastAsia="Times New Roman" w:cstheme="minorHAnsi"/>
                <w:color w:val="000000"/>
                <w:sz w:val="18"/>
                <w:szCs w:val="18"/>
                <w:lang w:eastAsia="tr-TR"/>
              </w:rPr>
              <w:t xml:space="preserve"> + soru çözümü</w:t>
            </w:r>
          </w:p>
        </w:tc>
        <w:tc>
          <w:tcPr>
            <w:tcW w:w="1560" w:type="dxa"/>
            <w:shd w:val="clear" w:color="000000" w:fill="E6B9B8"/>
            <w:vAlign w:val="center"/>
          </w:tcPr>
          <w:p w:rsidR="0028301A" w:rsidRDefault="0028301A" w:rsidP="00111A47">
            <w:pPr>
              <w:spacing w:after="0" w:line="240" w:lineRule="auto"/>
              <w:rPr>
                <w:rFonts w:eastAsia="Times New Roman" w:cstheme="minorHAnsi"/>
                <w:color w:val="000000"/>
                <w:sz w:val="18"/>
                <w:szCs w:val="18"/>
                <w:lang w:eastAsia="tr-TR"/>
              </w:rPr>
            </w:pPr>
            <w:r w:rsidRPr="00884BCA">
              <w:rPr>
                <w:rFonts w:eastAsia="Times New Roman" w:cstheme="minorHAnsi"/>
                <w:b/>
                <w:color w:val="000000"/>
                <w:sz w:val="18"/>
                <w:szCs w:val="18"/>
                <w:lang w:eastAsia="tr-TR"/>
              </w:rPr>
              <w:t>Üniversite Hazırlık</w:t>
            </w:r>
            <w:r w:rsidRPr="00884BCA">
              <w:rPr>
                <w:rFonts w:eastAsia="Times New Roman" w:cstheme="minorHAnsi"/>
                <w:color w:val="000000"/>
                <w:sz w:val="18"/>
                <w:szCs w:val="18"/>
                <w:lang w:eastAsia="tr-TR"/>
              </w:rPr>
              <w:t xml:space="preserve">: </w:t>
            </w:r>
          </w:p>
          <w:p w:rsidR="0028301A" w:rsidRPr="00884BCA" w:rsidRDefault="0028301A" w:rsidP="00111A47">
            <w:pPr>
              <w:spacing w:after="0" w:line="240" w:lineRule="auto"/>
              <w:rPr>
                <w:rFonts w:eastAsia="Times New Roman" w:cstheme="minorHAnsi"/>
                <w:b/>
                <w:color w:val="000000"/>
                <w:sz w:val="18"/>
                <w:szCs w:val="18"/>
                <w:lang w:eastAsia="tr-TR"/>
              </w:rPr>
            </w:pPr>
            <w:r>
              <w:rPr>
                <w:rFonts w:eastAsia="Times New Roman" w:cstheme="minorHAnsi"/>
                <w:color w:val="000000"/>
                <w:sz w:val="18"/>
                <w:szCs w:val="18"/>
                <w:lang w:eastAsia="tr-TR"/>
              </w:rPr>
              <w:t>9-</w:t>
            </w:r>
            <w:r w:rsidRPr="00884BCA">
              <w:rPr>
                <w:rFonts w:eastAsia="Times New Roman" w:cstheme="minorHAnsi"/>
                <w:color w:val="000000"/>
                <w:sz w:val="18"/>
                <w:szCs w:val="18"/>
                <w:lang w:eastAsia="tr-TR"/>
              </w:rPr>
              <w:t>10-11. sınıf ders konuları çalışma</w:t>
            </w:r>
            <w:r>
              <w:rPr>
                <w:rFonts w:eastAsia="Times New Roman" w:cstheme="minorHAnsi"/>
                <w:color w:val="000000"/>
                <w:sz w:val="18"/>
                <w:szCs w:val="18"/>
                <w:lang w:eastAsia="tr-TR"/>
              </w:rPr>
              <w:t xml:space="preserve"> + soru çözümü</w:t>
            </w:r>
          </w:p>
        </w:tc>
        <w:tc>
          <w:tcPr>
            <w:tcW w:w="1297" w:type="dxa"/>
            <w:vMerge/>
            <w:vAlign w:val="center"/>
            <w:hideMark/>
          </w:tcPr>
          <w:p w:rsidR="0028301A" w:rsidRPr="00884BCA" w:rsidRDefault="0028301A" w:rsidP="006D1B6A">
            <w:pPr>
              <w:spacing w:after="0" w:line="240" w:lineRule="auto"/>
              <w:rPr>
                <w:rFonts w:eastAsia="Times New Roman" w:cstheme="minorHAnsi"/>
                <w:color w:val="000000"/>
                <w:sz w:val="18"/>
                <w:szCs w:val="18"/>
                <w:lang w:eastAsia="tr-TR"/>
              </w:rPr>
            </w:pPr>
          </w:p>
        </w:tc>
      </w:tr>
      <w:tr w:rsidR="0028301A" w:rsidRPr="00884BCA" w:rsidTr="00116434">
        <w:trPr>
          <w:trHeight w:val="121"/>
        </w:trPr>
        <w:tc>
          <w:tcPr>
            <w:tcW w:w="11504" w:type="dxa"/>
            <w:gridSpan w:val="9"/>
            <w:shd w:val="clear" w:color="auto" w:fill="auto"/>
            <w:noWrap/>
            <w:vAlign w:val="center"/>
          </w:tcPr>
          <w:p w:rsidR="0028301A" w:rsidRPr="00884BCA" w:rsidRDefault="0028301A" w:rsidP="008B5F39">
            <w:pPr>
              <w:spacing w:after="0" w:line="240" w:lineRule="auto"/>
              <w:rPr>
                <w:rFonts w:eastAsia="Times New Roman" w:cstheme="minorHAnsi"/>
                <w:b/>
                <w:bCs/>
                <w:color w:val="0070C0"/>
                <w:sz w:val="18"/>
                <w:szCs w:val="18"/>
                <w:lang w:eastAsia="tr-TR"/>
              </w:rPr>
            </w:pPr>
            <w:r>
              <w:rPr>
                <w:rFonts w:eastAsia="Times New Roman" w:cstheme="minorHAnsi"/>
                <w:b/>
                <w:bCs/>
                <w:sz w:val="18"/>
                <w:szCs w:val="18"/>
                <w:lang w:eastAsia="tr-TR"/>
              </w:rPr>
              <w:t>23:00 – 23:20  Kitap Okuma</w:t>
            </w:r>
          </w:p>
        </w:tc>
      </w:tr>
      <w:tr w:rsidR="0028301A" w:rsidRPr="00884BCA" w:rsidTr="00116434">
        <w:trPr>
          <w:trHeight w:val="195"/>
        </w:trPr>
        <w:tc>
          <w:tcPr>
            <w:tcW w:w="11504" w:type="dxa"/>
            <w:gridSpan w:val="9"/>
            <w:shd w:val="clear" w:color="auto" w:fill="auto"/>
            <w:noWrap/>
            <w:vAlign w:val="center"/>
          </w:tcPr>
          <w:p w:rsidR="0028301A" w:rsidRDefault="0028301A" w:rsidP="00111A47">
            <w:pPr>
              <w:spacing w:after="0" w:line="240" w:lineRule="auto"/>
              <w:rPr>
                <w:rFonts w:eastAsia="Times New Roman" w:cstheme="minorHAnsi"/>
                <w:b/>
                <w:bCs/>
                <w:sz w:val="18"/>
                <w:szCs w:val="18"/>
                <w:lang w:eastAsia="tr-TR"/>
              </w:rPr>
            </w:pPr>
            <w:r>
              <w:rPr>
                <w:rFonts w:eastAsia="Times New Roman" w:cstheme="minorHAnsi"/>
                <w:b/>
                <w:bCs/>
                <w:sz w:val="18"/>
                <w:szCs w:val="18"/>
                <w:lang w:eastAsia="tr-TR"/>
              </w:rPr>
              <w:t xml:space="preserve">23:20 </w:t>
            </w:r>
            <w:r w:rsidR="008B5F39">
              <w:rPr>
                <w:rFonts w:eastAsia="Times New Roman" w:cstheme="minorHAnsi"/>
                <w:b/>
                <w:bCs/>
                <w:sz w:val="18"/>
                <w:szCs w:val="18"/>
                <w:lang w:eastAsia="tr-TR"/>
              </w:rPr>
              <w:t xml:space="preserve">– 23:30    </w:t>
            </w:r>
            <w:r>
              <w:rPr>
                <w:rFonts w:eastAsia="Times New Roman" w:cstheme="minorHAnsi"/>
                <w:b/>
                <w:bCs/>
                <w:sz w:val="18"/>
                <w:szCs w:val="18"/>
                <w:lang w:eastAsia="tr-TR"/>
              </w:rPr>
              <w:t>Ezberlenecek Konuyu Sadece Oku</w:t>
            </w:r>
          </w:p>
        </w:tc>
      </w:tr>
      <w:tr w:rsidR="0028301A" w:rsidRPr="00884BCA" w:rsidTr="00116434">
        <w:trPr>
          <w:trHeight w:val="100"/>
        </w:trPr>
        <w:tc>
          <w:tcPr>
            <w:tcW w:w="11504" w:type="dxa"/>
            <w:gridSpan w:val="9"/>
            <w:shd w:val="clear" w:color="auto" w:fill="auto"/>
            <w:noWrap/>
            <w:vAlign w:val="center"/>
          </w:tcPr>
          <w:p w:rsidR="0028301A" w:rsidRPr="00111A47" w:rsidRDefault="0028301A" w:rsidP="00884BCA">
            <w:pPr>
              <w:spacing w:after="0" w:line="240" w:lineRule="auto"/>
              <w:rPr>
                <w:rFonts w:eastAsia="Times New Roman" w:cstheme="minorHAnsi"/>
                <w:b/>
                <w:color w:val="000000"/>
                <w:sz w:val="18"/>
                <w:szCs w:val="18"/>
                <w:lang w:eastAsia="tr-TR"/>
              </w:rPr>
            </w:pPr>
            <w:r>
              <w:rPr>
                <w:rFonts w:eastAsia="Times New Roman" w:cstheme="minorHAnsi"/>
                <w:b/>
                <w:color w:val="000000"/>
                <w:sz w:val="18"/>
                <w:szCs w:val="18"/>
                <w:lang w:eastAsia="tr-TR"/>
              </w:rPr>
              <w:t>23:3</w:t>
            </w:r>
            <w:r w:rsidRPr="00111A47">
              <w:rPr>
                <w:rFonts w:eastAsia="Times New Roman" w:cstheme="minorHAnsi"/>
                <w:b/>
                <w:color w:val="000000"/>
                <w:sz w:val="18"/>
                <w:szCs w:val="18"/>
                <w:lang w:eastAsia="tr-TR"/>
              </w:rPr>
              <w:t xml:space="preserve">0 - Uyku / Dinlenme </w:t>
            </w:r>
          </w:p>
        </w:tc>
      </w:tr>
    </w:tbl>
    <w:p w:rsidR="006D1B6A" w:rsidRDefault="006D1B6A" w:rsidP="006D1B6A">
      <w:pPr>
        <w:spacing w:after="0" w:line="240" w:lineRule="auto"/>
        <w:rPr>
          <w:rFonts w:eastAsia="Times New Roman" w:cstheme="minorHAnsi"/>
          <w:b/>
          <w:bCs/>
          <w:color w:val="000000"/>
          <w:sz w:val="18"/>
          <w:szCs w:val="18"/>
          <w:lang w:eastAsia="tr-TR"/>
        </w:rPr>
      </w:pPr>
    </w:p>
    <w:p w:rsidR="008F14DB" w:rsidRPr="00884BCA" w:rsidRDefault="008F14DB" w:rsidP="006D1B6A">
      <w:pPr>
        <w:spacing w:after="0" w:line="240" w:lineRule="auto"/>
        <w:rPr>
          <w:rFonts w:eastAsia="Times New Roman" w:cstheme="minorHAnsi"/>
          <w:b/>
          <w:bCs/>
          <w:color w:val="000000"/>
          <w:sz w:val="18"/>
          <w:szCs w:val="18"/>
          <w:lang w:eastAsia="tr-TR"/>
        </w:rPr>
        <w:sectPr w:rsidR="008F14DB" w:rsidRPr="00884BCA" w:rsidSect="000E6724">
          <w:headerReference w:type="even" r:id="rId7"/>
          <w:headerReference w:type="default" r:id="rId8"/>
          <w:footerReference w:type="even" r:id="rId9"/>
          <w:footerReference w:type="default" r:id="rId10"/>
          <w:headerReference w:type="first" r:id="rId11"/>
          <w:footerReference w:type="first" r:id="rId12"/>
          <w:pgSz w:w="11906" w:h="16838"/>
          <w:pgMar w:top="142" w:right="567" w:bottom="567" w:left="567" w:header="139" w:footer="709" w:gutter="0"/>
          <w:cols w:space="708"/>
          <w:docGrid w:linePitch="360"/>
        </w:sectPr>
      </w:pPr>
    </w:p>
    <w:p w:rsidR="00116434" w:rsidRPr="00F35C6A" w:rsidRDefault="00116434" w:rsidP="00116434">
      <w:pPr>
        <w:spacing w:after="0" w:line="240" w:lineRule="auto"/>
        <w:jc w:val="center"/>
        <w:rPr>
          <w:rFonts w:eastAsia="Times New Roman" w:cstheme="minorHAnsi"/>
          <w:b/>
          <w:bCs/>
          <w:color w:val="C00000"/>
          <w:sz w:val="28"/>
          <w:szCs w:val="28"/>
          <w:lang w:eastAsia="tr-TR"/>
        </w:rPr>
      </w:pPr>
      <w:r w:rsidRPr="00F35C6A">
        <w:rPr>
          <w:rFonts w:eastAsia="Times New Roman" w:cstheme="minorHAnsi"/>
          <w:b/>
          <w:bCs/>
          <w:color w:val="C00000"/>
          <w:sz w:val="28"/>
          <w:szCs w:val="28"/>
          <w:lang w:eastAsia="tr-TR"/>
        </w:rPr>
        <w:lastRenderedPageBreak/>
        <w:t xml:space="preserve">VERİMLİ BİR ŞEKİLDE ÜNİVERSİTEYE HAZIRLIK İÇİN TAVSİYELER: </w:t>
      </w:r>
    </w:p>
    <w:p w:rsidR="00116434" w:rsidRPr="00884BCA" w:rsidRDefault="00116434" w:rsidP="00116434">
      <w:pPr>
        <w:spacing w:after="0" w:line="240" w:lineRule="auto"/>
        <w:rPr>
          <w:rFonts w:eastAsia="Times New Roman" w:cstheme="minorHAnsi"/>
          <w:b/>
          <w:bCs/>
          <w:color w:val="000000"/>
          <w:sz w:val="18"/>
          <w:szCs w:val="18"/>
          <w:lang w:eastAsia="tr-TR"/>
        </w:rPr>
        <w:sectPr w:rsidR="00116434" w:rsidRPr="00884BCA" w:rsidSect="00116434">
          <w:headerReference w:type="default" r:id="rId13"/>
          <w:type w:val="continuous"/>
          <w:pgSz w:w="11906" w:h="16838"/>
          <w:pgMar w:top="142" w:right="567" w:bottom="567" w:left="567" w:header="139" w:footer="709" w:gutter="0"/>
          <w:cols w:space="708"/>
          <w:docGrid w:linePitch="360"/>
        </w:sectPr>
      </w:pPr>
    </w:p>
    <w:p w:rsidR="00116434" w:rsidRPr="00F507FA" w:rsidRDefault="00116434" w:rsidP="00116434">
      <w:pPr>
        <w:spacing w:after="0" w:line="240" w:lineRule="auto"/>
        <w:jc w:val="both"/>
        <w:rPr>
          <w:rFonts w:eastAsia="Times New Roman" w:cstheme="minorHAnsi"/>
          <w:color w:val="000000"/>
          <w:sz w:val="16"/>
          <w:szCs w:val="16"/>
          <w:lang w:eastAsia="tr-TR"/>
        </w:rPr>
      </w:pPr>
      <w:r w:rsidRPr="00F507FA">
        <w:rPr>
          <w:rFonts w:eastAsia="Times New Roman" w:cstheme="minorHAnsi"/>
          <w:b/>
          <w:bCs/>
          <w:color w:val="000000"/>
          <w:sz w:val="16"/>
          <w:szCs w:val="16"/>
          <w:lang w:eastAsia="tr-TR"/>
        </w:rPr>
        <w:lastRenderedPageBreak/>
        <w:t>1)</w:t>
      </w:r>
      <w:r w:rsidRPr="00F507FA">
        <w:rPr>
          <w:rFonts w:eastAsia="Times New Roman" w:cstheme="minorHAnsi"/>
          <w:color w:val="000000"/>
          <w:sz w:val="16"/>
          <w:szCs w:val="16"/>
          <w:lang w:eastAsia="tr-TR"/>
        </w:rPr>
        <w:t xml:space="preserve">  Öğrenci Okul saatinde işlediği dersleri o günün akşamında (1. Tekrar ilgili konuya ait birkaç soru çözülür) ve o hafta içinde işlediği tüm konuları o hafta sonu tekrar yapmalıdır (2.tekrar çözülecek soru sayısı artar). Bu sayede kalıcı öğrenme artar. </w:t>
      </w:r>
    </w:p>
    <w:p w:rsidR="00116434" w:rsidRPr="00F507FA" w:rsidRDefault="00116434" w:rsidP="00116434">
      <w:pPr>
        <w:spacing w:after="0" w:line="240" w:lineRule="auto"/>
        <w:jc w:val="both"/>
        <w:rPr>
          <w:rFonts w:eastAsia="Times New Roman" w:cstheme="minorHAnsi"/>
          <w:b/>
          <w:color w:val="000000"/>
          <w:sz w:val="16"/>
          <w:szCs w:val="16"/>
          <w:lang w:eastAsia="tr-TR"/>
        </w:rPr>
      </w:pPr>
      <w:r w:rsidRPr="00F507FA">
        <w:rPr>
          <w:rFonts w:eastAsia="Times New Roman" w:cstheme="minorHAnsi"/>
          <w:b/>
          <w:bCs/>
          <w:color w:val="000000"/>
          <w:sz w:val="16"/>
          <w:szCs w:val="16"/>
          <w:lang w:eastAsia="tr-TR"/>
        </w:rPr>
        <w:t>2)</w:t>
      </w:r>
      <w:r w:rsidRPr="00F507FA">
        <w:rPr>
          <w:rFonts w:eastAsia="Times New Roman" w:cstheme="minorHAnsi"/>
          <w:b/>
          <w:color w:val="000000"/>
          <w:sz w:val="16"/>
          <w:szCs w:val="16"/>
          <w:lang w:eastAsia="tr-TR"/>
        </w:rPr>
        <w:t xml:space="preserve"> Tekrar yaparken öğrenci öncelikle konuyu çalışıp sonra konu hakkında soru çözmesi gerekir.</w:t>
      </w:r>
    </w:p>
    <w:p w:rsidR="00116434" w:rsidRPr="00F507FA" w:rsidRDefault="00116434" w:rsidP="00116434">
      <w:pPr>
        <w:spacing w:after="0" w:line="240" w:lineRule="auto"/>
        <w:jc w:val="both"/>
        <w:rPr>
          <w:rFonts w:eastAsia="Times New Roman" w:cstheme="minorHAnsi"/>
          <w:color w:val="000000"/>
          <w:sz w:val="16"/>
          <w:szCs w:val="16"/>
          <w:lang w:eastAsia="tr-TR"/>
        </w:rPr>
      </w:pPr>
      <w:r w:rsidRPr="00F507FA">
        <w:rPr>
          <w:rFonts w:eastAsia="Times New Roman" w:cstheme="minorHAnsi"/>
          <w:b/>
          <w:bCs/>
          <w:color w:val="000000"/>
          <w:sz w:val="16"/>
          <w:szCs w:val="16"/>
          <w:lang w:eastAsia="tr-TR"/>
        </w:rPr>
        <w:t>3)</w:t>
      </w:r>
      <w:r w:rsidRPr="00F507FA">
        <w:rPr>
          <w:rFonts w:eastAsia="Times New Roman" w:cstheme="minorHAnsi"/>
          <w:color w:val="000000"/>
          <w:sz w:val="16"/>
          <w:szCs w:val="16"/>
          <w:lang w:eastAsia="tr-TR"/>
        </w:rPr>
        <w:t xml:space="preserve"> Çözülen sorularda yanlışlar çıkarsa yanlışların çıktığı yerlere tekrar bakılır. Bu sayede konular iyice pekiştirilip kalıca öğrenme yakalanmış olur. </w:t>
      </w:r>
    </w:p>
    <w:p w:rsidR="00116434" w:rsidRPr="00F507FA" w:rsidRDefault="00116434" w:rsidP="00116434">
      <w:pPr>
        <w:spacing w:after="0" w:line="240" w:lineRule="auto"/>
        <w:jc w:val="both"/>
        <w:rPr>
          <w:rFonts w:eastAsia="Times New Roman" w:cstheme="minorHAnsi"/>
          <w:b/>
          <w:color w:val="000000"/>
          <w:sz w:val="16"/>
          <w:szCs w:val="16"/>
          <w:u w:val="single"/>
          <w:lang w:eastAsia="tr-TR"/>
        </w:rPr>
      </w:pPr>
      <w:r w:rsidRPr="00F507FA">
        <w:rPr>
          <w:rFonts w:eastAsia="Times New Roman" w:cstheme="minorHAnsi"/>
          <w:b/>
          <w:bCs/>
          <w:color w:val="000000"/>
          <w:sz w:val="16"/>
          <w:szCs w:val="16"/>
          <w:u w:val="single"/>
          <w:lang w:eastAsia="tr-TR"/>
        </w:rPr>
        <w:t xml:space="preserve">4) </w:t>
      </w:r>
      <w:r w:rsidRPr="00F507FA">
        <w:rPr>
          <w:rFonts w:eastAsia="Times New Roman" w:cstheme="minorHAnsi"/>
          <w:b/>
          <w:color w:val="000000"/>
          <w:sz w:val="16"/>
          <w:szCs w:val="16"/>
          <w:u w:val="single"/>
          <w:lang w:eastAsia="tr-TR"/>
        </w:rPr>
        <w:t xml:space="preserve"> Öğrenci planın saatleri üzerinde günlük ihtiyaçlarına göre değişiklik ve saatlerde oynama yapabilir.</w:t>
      </w:r>
    </w:p>
    <w:p w:rsidR="00116434" w:rsidRPr="00F507FA" w:rsidRDefault="00116434" w:rsidP="00116434">
      <w:pPr>
        <w:spacing w:after="0" w:line="240" w:lineRule="auto"/>
        <w:jc w:val="both"/>
        <w:rPr>
          <w:rFonts w:eastAsia="Times New Roman" w:cstheme="minorHAnsi"/>
          <w:color w:val="000000"/>
          <w:sz w:val="16"/>
          <w:szCs w:val="16"/>
          <w:lang w:eastAsia="tr-TR"/>
        </w:rPr>
      </w:pPr>
      <w:r w:rsidRPr="00F507FA">
        <w:rPr>
          <w:rFonts w:eastAsia="Times New Roman" w:cstheme="minorHAnsi"/>
          <w:b/>
          <w:bCs/>
          <w:color w:val="000000"/>
          <w:sz w:val="16"/>
          <w:szCs w:val="16"/>
          <w:lang w:eastAsia="tr-TR"/>
        </w:rPr>
        <w:t>5)</w:t>
      </w:r>
      <w:r w:rsidRPr="00F507FA">
        <w:rPr>
          <w:rFonts w:eastAsia="Times New Roman" w:cstheme="minorHAnsi"/>
          <w:color w:val="000000"/>
          <w:sz w:val="16"/>
          <w:szCs w:val="16"/>
          <w:lang w:eastAsia="tr-TR"/>
        </w:rPr>
        <w:t xml:space="preserve">. </w:t>
      </w:r>
      <w:r w:rsidRPr="00F507FA">
        <w:rPr>
          <w:rFonts w:eastAsia="Times New Roman" w:cstheme="minorHAnsi"/>
          <w:b/>
          <w:color w:val="000000"/>
          <w:sz w:val="16"/>
          <w:szCs w:val="16"/>
          <w:lang w:eastAsia="tr-TR"/>
        </w:rPr>
        <w:t>Çalışmalarda kısa mola verilmelidir. Aday ihtiyaçlarına göre çalışma sürelerini uzatabilir ya da kısaltabilir.</w:t>
      </w:r>
    </w:p>
    <w:p w:rsidR="00116434" w:rsidRPr="00F507FA" w:rsidRDefault="00116434" w:rsidP="00116434">
      <w:pPr>
        <w:spacing w:after="0" w:line="240" w:lineRule="auto"/>
        <w:jc w:val="both"/>
        <w:rPr>
          <w:rFonts w:eastAsia="Times New Roman" w:cstheme="minorHAnsi"/>
          <w:color w:val="000000"/>
          <w:sz w:val="16"/>
          <w:szCs w:val="16"/>
          <w:u w:val="single"/>
          <w:lang w:eastAsia="tr-TR"/>
        </w:rPr>
      </w:pPr>
      <w:r w:rsidRPr="00F507FA">
        <w:rPr>
          <w:rFonts w:eastAsia="Times New Roman" w:cstheme="minorHAnsi"/>
          <w:b/>
          <w:bCs/>
          <w:color w:val="000000"/>
          <w:sz w:val="16"/>
          <w:szCs w:val="16"/>
          <w:u w:val="single"/>
          <w:lang w:eastAsia="tr-TR"/>
        </w:rPr>
        <w:t>6)</w:t>
      </w:r>
      <w:r w:rsidRPr="00F507FA">
        <w:rPr>
          <w:rFonts w:eastAsia="Times New Roman" w:cstheme="minorHAnsi"/>
          <w:color w:val="000000"/>
          <w:sz w:val="16"/>
          <w:szCs w:val="16"/>
          <w:u w:val="single"/>
          <w:lang w:eastAsia="tr-TR"/>
        </w:rPr>
        <w:t xml:space="preserve"> Üniversite hazırlıkta sürekli değişik kaynaklardan soru çözmek daha faydalı olur.</w:t>
      </w:r>
    </w:p>
    <w:p w:rsidR="00116434" w:rsidRPr="00F507FA" w:rsidRDefault="00116434" w:rsidP="00116434">
      <w:pPr>
        <w:spacing w:after="0" w:line="240" w:lineRule="auto"/>
        <w:jc w:val="both"/>
        <w:rPr>
          <w:rFonts w:eastAsia="Times New Roman" w:cstheme="minorHAnsi"/>
          <w:b/>
          <w:color w:val="000000"/>
          <w:sz w:val="16"/>
          <w:szCs w:val="16"/>
          <w:lang w:eastAsia="tr-TR"/>
        </w:rPr>
      </w:pPr>
      <w:r w:rsidRPr="00F507FA">
        <w:rPr>
          <w:rFonts w:eastAsia="Times New Roman" w:cstheme="minorHAnsi"/>
          <w:b/>
          <w:bCs/>
          <w:color w:val="000000"/>
          <w:sz w:val="16"/>
          <w:szCs w:val="16"/>
          <w:lang w:eastAsia="tr-TR"/>
        </w:rPr>
        <w:t xml:space="preserve">7) </w:t>
      </w:r>
      <w:r w:rsidRPr="00F507FA">
        <w:rPr>
          <w:rFonts w:eastAsia="Times New Roman" w:cstheme="minorHAnsi"/>
          <w:b/>
          <w:color w:val="000000"/>
          <w:sz w:val="16"/>
          <w:szCs w:val="16"/>
          <w:lang w:eastAsia="tr-TR"/>
        </w:rPr>
        <w:t>Eylül, Ekim, Kasım, Aralık ve Ocak aylarında adayın daha çok konu öğrenme çalışması yapması özellikle ezberin çok olduğu dersler edebiyat tarih coğrafya gibi ve matematik-fen derslerinin önemli konularını iyi öğrenmesi tavsiye edilir.</w:t>
      </w:r>
    </w:p>
    <w:p w:rsidR="00116434" w:rsidRPr="00F507FA" w:rsidRDefault="00116434" w:rsidP="00116434">
      <w:pPr>
        <w:spacing w:after="0" w:line="240" w:lineRule="auto"/>
        <w:jc w:val="both"/>
        <w:rPr>
          <w:rFonts w:eastAsia="Times New Roman" w:cstheme="minorHAnsi"/>
          <w:color w:val="000000"/>
          <w:sz w:val="16"/>
          <w:szCs w:val="16"/>
          <w:lang w:eastAsia="tr-TR"/>
        </w:rPr>
      </w:pPr>
      <w:r w:rsidRPr="00F507FA">
        <w:rPr>
          <w:rFonts w:eastAsia="Times New Roman" w:cstheme="minorHAnsi"/>
          <w:b/>
          <w:bCs/>
          <w:color w:val="000000"/>
          <w:sz w:val="16"/>
          <w:szCs w:val="16"/>
          <w:lang w:eastAsia="tr-TR"/>
        </w:rPr>
        <w:t>8)</w:t>
      </w:r>
      <w:r w:rsidRPr="00F507FA">
        <w:rPr>
          <w:rFonts w:eastAsia="Times New Roman" w:cstheme="minorHAnsi"/>
          <w:color w:val="000000"/>
          <w:sz w:val="16"/>
          <w:szCs w:val="16"/>
          <w:lang w:eastAsia="tr-TR"/>
        </w:rPr>
        <w:t xml:space="preserve"> Belirli aralıklarla ders bazında (10-15 gün sonra) ve sınavın provası niteliğinde deneme sınavlar çözmek gerekir. Bu denemelerin Eylül- Ocak arası 20 günde bir Şubat-Nisan arası 10-15 günde bir Mayıstan itibaren her hafta olacak şekilde çözülmesi tavsiye olunur. Sınav yaklaştıkça konu çalışma azaltılır ve soru çalışma artar.</w:t>
      </w:r>
    </w:p>
    <w:p w:rsidR="00116434" w:rsidRPr="00F507FA" w:rsidRDefault="00116434" w:rsidP="00116434">
      <w:pPr>
        <w:spacing w:after="0" w:line="240" w:lineRule="auto"/>
        <w:jc w:val="both"/>
        <w:rPr>
          <w:rFonts w:eastAsia="Times New Roman" w:cstheme="minorHAnsi"/>
          <w:b/>
          <w:color w:val="000000"/>
          <w:sz w:val="16"/>
          <w:szCs w:val="16"/>
          <w:lang w:eastAsia="tr-TR"/>
        </w:rPr>
      </w:pPr>
      <w:r w:rsidRPr="00F507FA">
        <w:rPr>
          <w:rFonts w:eastAsia="Times New Roman" w:cstheme="minorHAnsi"/>
          <w:b/>
          <w:bCs/>
          <w:color w:val="000000"/>
          <w:sz w:val="16"/>
          <w:szCs w:val="16"/>
          <w:lang w:eastAsia="tr-TR"/>
        </w:rPr>
        <w:t>9)</w:t>
      </w:r>
      <w:r w:rsidRPr="00F507FA">
        <w:rPr>
          <w:rFonts w:eastAsia="Times New Roman" w:cstheme="minorHAnsi"/>
          <w:b/>
          <w:color w:val="000000"/>
          <w:sz w:val="16"/>
          <w:szCs w:val="16"/>
          <w:lang w:eastAsia="tr-TR"/>
        </w:rPr>
        <w:t xml:space="preserve"> Aday Eylül ya da Ekimde genel bir deneme sınavı yaparak durumunu görür ve bu sınav sonucuna göre her ders için kendi kapasitesine uygun makul hedefler belirler (örneğin matematikten net sayımı 20’den 35 nete çıkartmak gibi. Bu sayede adayın gerçekçi ve makul hedefleri olur. </w:t>
      </w:r>
    </w:p>
    <w:p w:rsidR="00116434" w:rsidRPr="00F507FA" w:rsidRDefault="00116434" w:rsidP="00116434">
      <w:pPr>
        <w:spacing w:after="0" w:line="240" w:lineRule="auto"/>
        <w:jc w:val="both"/>
        <w:rPr>
          <w:rFonts w:eastAsia="Times New Roman" w:cstheme="minorHAnsi"/>
          <w:b/>
          <w:color w:val="000000"/>
          <w:sz w:val="16"/>
          <w:szCs w:val="16"/>
          <w:lang w:eastAsia="tr-TR"/>
        </w:rPr>
      </w:pPr>
      <w:r w:rsidRPr="00F507FA">
        <w:rPr>
          <w:rFonts w:eastAsia="Times New Roman" w:cstheme="minorHAnsi"/>
          <w:b/>
          <w:bCs/>
          <w:color w:val="000000"/>
          <w:sz w:val="16"/>
          <w:szCs w:val="16"/>
          <w:lang w:eastAsia="tr-TR"/>
        </w:rPr>
        <w:t>10)</w:t>
      </w:r>
      <w:r w:rsidRPr="00F507FA">
        <w:rPr>
          <w:rFonts w:eastAsia="Times New Roman" w:cstheme="minorHAnsi"/>
          <w:b/>
          <w:color w:val="000000"/>
          <w:sz w:val="16"/>
          <w:szCs w:val="16"/>
          <w:lang w:eastAsia="tr-TR"/>
        </w:rPr>
        <w:t xml:space="preserve"> Aday hiç yapamadığı ya da sevmediği derslerde çalışma yaparken o derslerin tüm konularına çalışmak yerine, öğretmeni ile konuşup yapabileceği daha kolay konuları seçip sadece o konulara çalışabilir. </w:t>
      </w:r>
    </w:p>
    <w:p w:rsidR="00116434" w:rsidRPr="00F507FA" w:rsidRDefault="00116434" w:rsidP="00116434">
      <w:pPr>
        <w:spacing w:after="0" w:line="240" w:lineRule="auto"/>
        <w:jc w:val="both"/>
        <w:rPr>
          <w:rFonts w:eastAsia="Times New Roman" w:cstheme="minorHAnsi"/>
          <w:color w:val="000000"/>
          <w:sz w:val="16"/>
          <w:szCs w:val="16"/>
          <w:lang w:eastAsia="tr-TR"/>
        </w:rPr>
      </w:pPr>
      <w:r w:rsidRPr="00F507FA">
        <w:rPr>
          <w:rFonts w:eastAsia="Times New Roman" w:cstheme="minorHAnsi"/>
          <w:b/>
          <w:bCs/>
          <w:color w:val="000000"/>
          <w:sz w:val="16"/>
          <w:szCs w:val="16"/>
          <w:lang w:eastAsia="tr-TR"/>
        </w:rPr>
        <w:t>11)</w:t>
      </w:r>
      <w:r w:rsidRPr="00F507FA">
        <w:rPr>
          <w:rFonts w:eastAsia="Times New Roman" w:cstheme="minorHAnsi"/>
          <w:color w:val="000000"/>
          <w:sz w:val="16"/>
          <w:szCs w:val="16"/>
          <w:lang w:eastAsia="tr-TR"/>
        </w:rPr>
        <w:t xml:space="preserve"> Türkçe ve Matematik dersleri üniversite sınavlarında her alana katkı sağlamaktadır. Adayın bol kitap okuması onun Türkçe dersindeki yetkinliğini arttırır. Matematik dersinde zorlanan adaylarda, bu dersten tüm konulara </w:t>
      </w:r>
      <w:r w:rsidRPr="00F507FA">
        <w:rPr>
          <w:rFonts w:eastAsia="Times New Roman" w:cstheme="minorHAnsi"/>
          <w:color w:val="000000"/>
          <w:sz w:val="16"/>
          <w:szCs w:val="16"/>
          <w:lang w:eastAsia="tr-TR"/>
        </w:rPr>
        <w:lastRenderedPageBreak/>
        <w:t xml:space="preserve">çalışmaktansa başarabileceği, nispeten temel ve kolay konulara çalışması tavsiye olurdur. </w:t>
      </w:r>
    </w:p>
    <w:p w:rsidR="00116434" w:rsidRPr="00F507FA" w:rsidRDefault="00116434" w:rsidP="00116434">
      <w:pPr>
        <w:spacing w:after="0" w:line="240" w:lineRule="auto"/>
        <w:jc w:val="both"/>
        <w:rPr>
          <w:rFonts w:eastAsia="Times New Roman" w:cstheme="minorHAnsi"/>
          <w:b/>
          <w:color w:val="000000"/>
          <w:sz w:val="16"/>
          <w:szCs w:val="16"/>
          <w:lang w:eastAsia="tr-TR"/>
        </w:rPr>
      </w:pPr>
      <w:r w:rsidRPr="00F507FA">
        <w:rPr>
          <w:rFonts w:eastAsia="Times New Roman" w:cstheme="minorHAnsi"/>
          <w:b/>
          <w:bCs/>
          <w:color w:val="000000"/>
          <w:sz w:val="16"/>
          <w:szCs w:val="16"/>
          <w:lang w:eastAsia="tr-TR"/>
        </w:rPr>
        <w:t>12)</w:t>
      </w:r>
      <w:r w:rsidRPr="00F507FA">
        <w:rPr>
          <w:rFonts w:eastAsia="Times New Roman" w:cstheme="minorHAnsi"/>
          <w:b/>
          <w:color w:val="000000"/>
          <w:sz w:val="16"/>
          <w:szCs w:val="16"/>
          <w:lang w:eastAsia="tr-TR"/>
        </w:rPr>
        <w:t xml:space="preserve"> Adaylar ders çalışırken ve deneme çözerken telefon, TV, Müzik v.b. her türlü uyarıcıdan uzak durmalıdırlar.  Ders esnasında bir taraftan sosyal medyaya bakıp arada bir mesaj yazıp müzik dinleyip çalıştığını sanmak sadece kendini kandırmak olur. Bu şekilde çalışılan konu verimli bir şekilde öğrenilmez ve çabuk unutulur.</w:t>
      </w:r>
    </w:p>
    <w:p w:rsidR="00116434" w:rsidRPr="00F507FA" w:rsidRDefault="00116434" w:rsidP="00116434">
      <w:pPr>
        <w:spacing w:after="0" w:line="240" w:lineRule="auto"/>
        <w:jc w:val="both"/>
        <w:rPr>
          <w:rFonts w:cstheme="minorHAnsi"/>
          <w:sz w:val="16"/>
          <w:szCs w:val="16"/>
          <w:u w:val="single"/>
        </w:rPr>
      </w:pPr>
      <w:r w:rsidRPr="00F507FA">
        <w:rPr>
          <w:rFonts w:cstheme="minorHAnsi"/>
          <w:sz w:val="16"/>
          <w:szCs w:val="16"/>
          <w:u w:val="single"/>
        </w:rPr>
        <w:t>13) Günlük tek derse ağırlık vererek çalışmaz en az 2 ya da 3 farklı ders çalışılmalı</w:t>
      </w:r>
    </w:p>
    <w:p w:rsidR="00116434" w:rsidRPr="00F507FA" w:rsidRDefault="00116434" w:rsidP="00116434">
      <w:pPr>
        <w:spacing w:after="0" w:line="240" w:lineRule="auto"/>
        <w:jc w:val="both"/>
        <w:rPr>
          <w:rFonts w:cstheme="minorHAnsi"/>
          <w:b/>
          <w:sz w:val="16"/>
          <w:szCs w:val="16"/>
          <w:u w:val="single"/>
        </w:rPr>
      </w:pPr>
      <w:r w:rsidRPr="00F507FA">
        <w:rPr>
          <w:rFonts w:cstheme="minorHAnsi"/>
          <w:b/>
          <w:sz w:val="16"/>
          <w:szCs w:val="16"/>
        </w:rPr>
        <w:t xml:space="preserve">14) soru çözmeden üniversite hazırlık yapılmaz. Bir üniversite hazırlık öğrencisi </w:t>
      </w:r>
      <w:r w:rsidRPr="00F507FA">
        <w:rPr>
          <w:rFonts w:cstheme="minorHAnsi"/>
          <w:b/>
          <w:sz w:val="16"/>
          <w:szCs w:val="16"/>
          <w:u w:val="single"/>
        </w:rPr>
        <w:t>günlük 150 den az soru çözerse ders çalıştım dememeli.</w:t>
      </w:r>
    </w:p>
    <w:p w:rsidR="00116434" w:rsidRPr="00F507FA" w:rsidRDefault="00116434" w:rsidP="00116434">
      <w:pPr>
        <w:spacing w:after="0" w:line="240" w:lineRule="auto"/>
        <w:jc w:val="both"/>
        <w:rPr>
          <w:rFonts w:cstheme="minorHAnsi"/>
          <w:b/>
          <w:sz w:val="16"/>
          <w:szCs w:val="16"/>
          <w:u w:val="single"/>
        </w:rPr>
      </w:pPr>
      <w:r w:rsidRPr="00F507FA">
        <w:rPr>
          <w:rFonts w:cstheme="minorHAnsi"/>
          <w:b/>
          <w:sz w:val="16"/>
          <w:szCs w:val="16"/>
          <w:u w:val="single"/>
        </w:rPr>
        <w:t>Dikkat!</w:t>
      </w:r>
    </w:p>
    <w:p w:rsidR="00116434" w:rsidRPr="00F507FA" w:rsidRDefault="00116434" w:rsidP="00116434">
      <w:pPr>
        <w:spacing w:after="0" w:line="240" w:lineRule="auto"/>
        <w:jc w:val="both"/>
        <w:rPr>
          <w:rFonts w:cstheme="minorHAnsi"/>
          <w:b/>
          <w:sz w:val="16"/>
          <w:szCs w:val="16"/>
          <w:u w:val="single"/>
        </w:rPr>
      </w:pPr>
      <w:r w:rsidRPr="00F507FA">
        <w:rPr>
          <w:rFonts w:cstheme="minorHAnsi"/>
          <w:b/>
          <w:sz w:val="16"/>
          <w:szCs w:val="16"/>
          <w:u w:val="single"/>
        </w:rPr>
        <w:t>Üniversite sınavında bir soruya yaklaşık 1 dakika süre düşüyor ders çalışırken de aynı şekilde olmalı. Soru çözerken 1 soru 1 dakika en çok 2 dakika. Konu çalışırken de en çok 4 dakika. Kesinlikle 4 dakika son süredir aşılmamalı, 7-8-9 dakika boyunca 1 soru ile uğraşılmaz zaman ve emek kaybında başka bir işe yaramaz.</w:t>
      </w:r>
    </w:p>
    <w:p w:rsidR="00116434" w:rsidRPr="00F507FA" w:rsidRDefault="00116434" w:rsidP="00116434">
      <w:pPr>
        <w:spacing w:after="0" w:line="240" w:lineRule="auto"/>
        <w:jc w:val="both"/>
        <w:rPr>
          <w:rFonts w:cstheme="minorHAnsi"/>
          <w:sz w:val="16"/>
          <w:szCs w:val="16"/>
        </w:rPr>
      </w:pPr>
      <w:r w:rsidRPr="00F507FA">
        <w:rPr>
          <w:rFonts w:cstheme="minorHAnsi"/>
          <w:sz w:val="16"/>
          <w:szCs w:val="16"/>
        </w:rPr>
        <w:t>15) Bir üniversite hazırlık öğrencisi elbette dinlenmeli, dinlenmeden çalışılmaz, ancak boş geçirecek günümüz ve saatimiz yok.</w:t>
      </w:r>
    </w:p>
    <w:p w:rsidR="00116434" w:rsidRPr="00F507FA" w:rsidRDefault="00116434" w:rsidP="00116434">
      <w:pPr>
        <w:spacing w:after="0" w:line="240" w:lineRule="auto"/>
        <w:jc w:val="both"/>
        <w:rPr>
          <w:rFonts w:cstheme="minorHAnsi"/>
          <w:b/>
          <w:sz w:val="16"/>
          <w:szCs w:val="16"/>
        </w:rPr>
      </w:pPr>
      <w:r w:rsidRPr="00F507FA">
        <w:rPr>
          <w:rFonts w:cstheme="minorHAnsi"/>
          <w:b/>
          <w:sz w:val="16"/>
          <w:szCs w:val="16"/>
        </w:rPr>
        <w:t>16) Öğrendiklerinizi unutmadan ders çalış çalışmanın yolu yöntemi, TEKRAR yapmaktır. Tekrar edilmeyen bilgi MUTLAKA UNUTULUR.</w:t>
      </w:r>
    </w:p>
    <w:p w:rsidR="00FE1100" w:rsidRPr="00F507FA" w:rsidRDefault="00116434" w:rsidP="00116434">
      <w:pPr>
        <w:spacing w:after="0" w:line="240" w:lineRule="auto"/>
        <w:jc w:val="both"/>
        <w:rPr>
          <w:rFonts w:cstheme="minorHAnsi"/>
          <w:b/>
          <w:i/>
          <w:sz w:val="16"/>
          <w:szCs w:val="16"/>
        </w:rPr>
      </w:pPr>
      <w:r w:rsidRPr="00F507FA">
        <w:rPr>
          <w:rFonts w:cstheme="minorHAnsi"/>
          <w:b/>
          <w:i/>
          <w:sz w:val="16"/>
          <w:szCs w:val="16"/>
        </w:rPr>
        <w:t>17) YABANCI DİL DERSİNİ DERS OLARAK GÖRMEYİN. HER HAFTA VE HER GÜN PROGRAMDAN BAĞIMSIZ OLARAK SÜRE</w:t>
      </w:r>
      <w:r w:rsidR="00B70D1E" w:rsidRPr="00F507FA">
        <w:rPr>
          <w:rFonts w:cstheme="minorHAnsi"/>
          <w:b/>
          <w:i/>
          <w:sz w:val="16"/>
          <w:szCs w:val="16"/>
        </w:rPr>
        <w:t>K</w:t>
      </w:r>
      <w:r w:rsidRPr="00F507FA">
        <w:rPr>
          <w:rFonts w:cstheme="minorHAnsi"/>
          <w:b/>
          <w:i/>
          <w:sz w:val="16"/>
          <w:szCs w:val="16"/>
        </w:rPr>
        <w:t>Lİ TEKRAR EDİLMELİ.</w:t>
      </w:r>
    </w:p>
    <w:sectPr w:rsidR="00FE1100" w:rsidRPr="00F507FA" w:rsidSect="00162DA1">
      <w:type w:val="continuous"/>
      <w:pgSz w:w="11906" w:h="16838"/>
      <w:pgMar w:top="720" w:right="424" w:bottom="720" w:left="284" w:header="139" w:footer="709" w:gutter="0"/>
      <w:cols w:num="2" w:sep="1"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C27" w:rsidRDefault="00544C27" w:rsidP="00175907">
      <w:pPr>
        <w:spacing w:after="0" w:line="240" w:lineRule="auto"/>
      </w:pPr>
      <w:r>
        <w:separator/>
      </w:r>
    </w:p>
  </w:endnote>
  <w:endnote w:type="continuationSeparator" w:id="1">
    <w:p w:rsidR="00544C27" w:rsidRDefault="00544C27" w:rsidP="00175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3B0" w:rsidRDefault="001A23B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3B0" w:rsidRDefault="001A23B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3B0" w:rsidRDefault="001A23B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C27" w:rsidRDefault="00544C27" w:rsidP="00175907">
      <w:pPr>
        <w:spacing w:after="0" w:line="240" w:lineRule="auto"/>
      </w:pPr>
      <w:r>
        <w:separator/>
      </w:r>
    </w:p>
  </w:footnote>
  <w:footnote w:type="continuationSeparator" w:id="1">
    <w:p w:rsidR="00544C27" w:rsidRDefault="00544C27" w:rsidP="001759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3B0" w:rsidRDefault="001A23B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907" w:rsidRDefault="00884BCA" w:rsidP="00F35C6A">
    <w:pPr>
      <w:pStyle w:val="stbilgi"/>
      <w:jc w:val="center"/>
    </w:pPr>
    <w:bookmarkStart w:id="0" w:name="RANGE!A2:H39"/>
    <w:r w:rsidRPr="006D1B6A">
      <w:rPr>
        <w:rFonts w:eastAsia="Times New Roman" w:cstheme="minorHAnsi"/>
        <w:b/>
        <w:bCs/>
        <w:color w:val="000000"/>
        <w:sz w:val="28"/>
        <w:szCs w:val="28"/>
        <w:lang w:eastAsia="tr-TR"/>
      </w:rPr>
      <w:t>HAFTALIK ÜNİVERSİTE HAZIRLIK ÇALIŞMA PLANI</w:t>
    </w:r>
    <w:bookmarkStart w:id="1" w:name="_GoBack"/>
    <w:bookmarkEnd w:id="0"/>
    <w:bookmarkEnd w:id="1"/>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3B0" w:rsidRDefault="001A23B0">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434" w:rsidRDefault="00116434" w:rsidP="00F35C6A">
    <w:pPr>
      <w:pStyle w:val="stbilgi"/>
      <w:jc w:val="center"/>
    </w:pPr>
    <w:r w:rsidRPr="006D1B6A">
      <w:rPr>
        <w:rFonts w:eastAsia="Times New Roman" w:cstheme="minorHAnsi"/>
        <w:b/>
        <w:bCs/>
        <w:color w:val="000000"/>
        <w:sz w:val="28"/>
        <w:szCs w:val="28"/>
        <w:lang w:eastAsia="tr-TR"/>
      </w:rPr>
      <w:t>HAFTALIK ÜNİVERSİTE HAZIRLIK ÇALIŞMA PLANI</w:t>
    </w:r>
    <w:r>
      <w:rPr>
        <w:rFonts w:eastAsia="Times New Roman" w:cstheme="minorHAnsi"/>
        <w:b/>
        <w:bCs/>
        <w:color w:val="000000"/>
        <w:sz w:val="28"/>
        <w:szCs w:val="28"/>
        <w:lang w:eastAsia="tr-TR"/>
      </w:rPr>
      <w:t xml:space="preserve"> (11. Sınıflar için)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C13F78"/>
    <w:rsid w:val="000114A3"/>
    <w:rsid w:val="000374FC"/>
    <w:rsid w:val="000B067D"/>
    <w:rsid w:val="000B3129"/>
    <w:rsid w:val="000D32AF"/>
    <w:rsid w:val="000E6724"/>
    <w:rsid w:val="00106FD4"/>
    <w:rsid w:val="00111A47"/>
    <w:rsid w:val="00116434"/>
    <w:rsid w:val="00162DA1"/>
    <w:rsid w:val="00175571"/>
    <w:rsid w:val="00175907"/>
    <w:rsid w:val="001A23B0"/>
    <w:rsid w:val="001F435E"/>
    <w:rsid w:val="0025029A"/>
    <w:rsid w:val="00256609"/>
    <w:rsid w:val="0028301A"/>
    <w:rsid w:val="0029572A"/>
    <w:rsid w:val="00303394"/>
    <w:rsid w:val="00367A06"/>
    <w:rsid w:val="00397C49"/>
    <w:rsid w:val="003C0A6F"/>
    <w:rsid w:val="003F6E3F"/>
    <w:rsid w:val="004037DE"/>
    <w:rsid w:val="004263A6"/>
    <w:rsid w:val="0044554A"/>
    <w:rsid w:val="004477F7"/>
    <w:rsid w:val="00534A42"/>
    <w:rsid w:val="00544C27"/>
    <w:rsid w:val="00574641"/>
    <w:rsid w:val="005C4711"/>
    <w:rsid w:val="005D3172"/>
    <w:rsid w:val="006636B4"/>
    <w:rsid w:val="00670FAC"/>
    <w:rsid w:val="0068208E"/>
    <w:rsid w:val="00683C76"/>
    <w:rsid w:val="006B7727"/>
    <w:rsid w:val="006D1B6A"/>
    <w:rsid w:val="007149DC"/>
    <w:rsid w:val="00751687"/>
    <w:rsid w:val="0078043D"/>
    <w:rsid w:val="00790050"/>
    <w:rsid w:val="007C390F"/>
    <w:rsid w:val="007C41EF"/>
    <w:rsid w:val="007C4CFC"/>
    <w:rsid w:val="007C70C9"/>
    <w:rsid w:val="007E67F0"/>
    <w:rsid w:val="007F5F37"/>
    <w:rsid w:val="008012A6"/>
    <w:rsid w:val="00877AFF"/>
    <w:rsid w:val="00884BCA"/>
    <w:rsid w:val="008B5F39"/>
    <w:rsid w:val="008E5C22"/>
    <w:rsid w:val="008F14DB"/>
    <w:rsid w:val="009332E6"/>
    <w:rsid w:val="00985458"/>
    <w:rsid w:val="009965D8"/>
    <w:rsid w:val="009D2B8B"/>
    <w:rsid w:val="00A21FD0"/>
    <w:rsid w:val="00A411DD"/>
    <w:rsid w:val="00A47BC4"/>
    <w:rsid w:val="00A75E5D"/>
    <w:rsid w:val="00A94927"/>
    <w:rsid w:val="00AB3FFC"/>
    <w:rsid w:val="00B61BD8"/>
    <w:rsid w:val="00B70D1E"/>
    <w:rsid w:val="00BA39FD"/>
    <w:rsid w:val="00BB5B8C"/>
    <w:rsid w:val="00C13F78"/>
    <w:rsid w:val="00C43492"/>
    <w:rsid w:val="00C641F8"/>
    <w:rsid w:val="00CB0546"/>
    <w:rsid w:val="00CC5252"/>
    <w:rsid w:val="00CE3314"/>
    <w:rsid w:val="00CF44E9"/>
    <w:rsid w:val="00D1133C"/>
    <w:rsid w:val="00D27BDC"/>
    <w:rsid w:val="00D7229C"/>
    <w:rsid w:val="00D97ED1"/>
    <w:rsid w:val="00DA26AF"/>
    <w:rsid w:val="00DA27B8"/>
    <w:rsid w:val="00DD283A"/>
    <w:rsid w:val="00E82F4E"/>
    <w:rsid w:val="00E85287"/>
    <w:rsid w:val="00EE7657"/>
    <w:rsid w:val="00F05EBD"/>
    <w:rsid w:val="00F35C6A"/>
    <w:rsid w:val="00F507FA"/>
    <w:rsid w:val="00F52896"/>
    <w:rsid w:val="00F53447"/>
    <w:rsid w:val="00F572B7"/>
    <w:rsid w:val="00FA0E75"/>
    <w:rsid w:val="00FA5DA4"/>
    <w:rsid w:val="00FE110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B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759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5907"/>
  </w:style>
  <w:style w:type="paragraph" w:styleId="Altbilgi">
    <w:name w:val="footer"/>
    <w:basedOn w:val="Normal"/>
    <w:link w:val="AltbilgiChar"/>
    <w:uiPriority w:val="99"/>
    <w:unhideWhenUsed/>
    <w:rsid w:val="001759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5907"/>
  </w:style>
  <w:style w:type="paragraph" w:styleId="ListeParagraf">
    <w:name w:val="List Paragraph"/>
    <w:basedOn w:val="Normal"/>
    <w:uiPriority w:val="34"/>
    <w:qFormat/>
    <w:rsid w:val="00F534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92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889E8-CA3B-4FD9-B5B2-CADF4B33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824</Words>
  <Characters>4698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PC4</cp:lastModifiedBy>
  <cp:revision>62</cp:revision>
  <cp:lastPrinted>2018-10-19T11:05:00Z</cp:lastPrinted>
  <dcterms:created xsi:type="dcterms:W3CDTF">2017-10-03T07:38:00Z</dcterms:created>
  <dcterms:modified xsi:type="dcterms:W3CDTF">2019-04-18T08:40:00Z</dcterms:modified>
</cp:coreProperties>
</file>